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311F" w:rsidP="00EB311F" w:rsidRDefault="00EB311F" w14:paraId="58CC0F74" w14:textId="77777777">
      <w:pPr>
        <w:pStyle w:val="13"/>
        <w:snapToGrid w:val="0"/>
        <w:spacing w:after="0" w:line="240" w:lineRule="auto"/>
        <w:jc w:val="both"/>
        <w:rPr>
          <w:rFonts w:ascii="Times New Roman" w:hAnsi="Times New Roman" w:eastAsia="PMingLiU"/>
          <w:color w:val="000000" w:themeColor="text1"/>
          <w:lang w:eastAsia="zh-TW"/>
        </w:rPr>
      </w:pPr>
      <w:r w:rsidRPr="004878A0">
        <w:rPr>
          <w:rFonts w:ascii="Times New Roman" w:hAnsi="Times New Roman" w:eastAsia="PMingLiU"/>
          <w:color w:val="000000" w:themeColor="text1"/>
          <w:lang w:eastAsia="zh-TW"/>
        </w:rPr>
        <w:t>本教學設計題為《識破「搵快錢」陷阱：向誘惑說「不」》，結合教育局重點培育的「守法」、「誠信」、「承擔精神」和「堅毅」等核心價值。課程引導學生反思金錢觀，認清求職詐騙、租賣戶口洗黑錢及高薪利誘等「搵快錢」陷阱；並透過易地而處，理解相關罪行對受害者家庭及個人前途的嚴重影響，從而提升自我保護和帳戶安全意識，堅定拒絕不良誘惑。</w:t>
      </w:r>
    </w:p>
    <w:p w:rsidRPr="004878A0" w:rsidR="00EB311F" w:rsidP="00EB311F" w:rsidRDefault="00EB311F" w14:paraId="375D15BB" w14:textId="77777777">
      <w:pPr>
        <w:pStyle w:val="13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1521"/>
        <w:gridCol w:w="810"/>
        <w:gridCol w:w="6741"/>
      </w:tblGrid>
      <w:tr w:rsidRPr="002104FA" w:rsidR="002104FA" w:rsidTr="41E6DE60" w14:paraId="6CB1A391" w14:textId="77777777">
        <w:tc>
          <w:tcPr>
            <w:tcW w:w="1521" w:type="dxa"/>
            <w:tcMar/>
          </w:tcPr>
          <w:p w:rsidRPr="002104FA" w:rsidR="002104FA" w:rsidP="009E0A9A" w:rsidRDefault="002104FA" w14:paraId="3A7F56F4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color w:val="000000" w:themeColor="text1"/>
              </w:rPr>
              <w:t>課題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9E0A9A" w:rsidRDefault="00000000" w14:paraId="4237AB41" w14:textId="1BD23607">
            <w:pPr>
              <w:snapToGrid w:val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eastAsia="PMingLiU" w:cs="Times New Roman"/>
                </w:rPr>
                <w:tag w:val="goog_rdk_1"/>
                <w:id w:val="-949242889"/>
              </w:sdtPr>
              <w:sdtContent>
                <w:r w:rsidRPr="004878A0" w:rsidR="002D7778">
                  <w:rPr>
                    <w:rFonts w:ascii="Times New Roman" w:hAnsi="Times New Roman" w:eastAsia="PMingLiU"/>
                    <w:color w:val="000000" w:themeColor="text1"/>
                  </w:rPr>
                  <w:t>識破「搵快錢」陷阱：向誘惑說「不」</w:t>
                </w:r>
              </w:sdtContent>
            </w:sdt>
          </w:p>
        </w:tc>
      </w:tr>
      <w:tr w:rsidRPr="002104FA" w:rsidR="002104FA" w:rsidTr="41E6DE60" w14:paraId="5EB33895" w14:textId="77777777">
        <w:tc>
          <w:tcPr>
            <w:tcW w:w="1521" w:type="dxa"/>
            <w:tcMar/>
          </w:tcPr>
          <w:p w:rsidRPr="002104FA" w:rsidR="002104FA" w:rsidP="009E0A9A" w:rsidRDefault="002104FA" w14:paraId="75DCF266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cs="Times New Roman"/>
              </w:rPr>
              <w:t>適用階段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9E0A9A" w:rsidRDefault="00EB311F" w14:paraId="384C35A8" w14:textId="1931B6C6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高</w:t>
            </w:r>
            <w:r w:rsidR="006D6ADC">
              <w:rPr>
                <w:rFonts w:hint="eastAsia" w:ascii="Times New Roman" w:hAnsi="Times New Roman" w:eastAsia="PMingLiU" w:cs="Times New Roman"/>
              </w:rPr>
              <w:t>小</w:t>
            </w:r>
          </w:p>
        </w:tc>
      </w:tr>
      <w:tr w:rsidRPr="002104FA" w:rsidR="002104FA" w:rsidTr="41E6DE60" w14:paraId="4FD0F197" w14:textId="77777777">
        <w:tc>
          <w:tcPr>
            <w:tcW w:w="1521" w:type="dxa"/>
            <w:tcMar/>
          </w:tcPr>
          <w:p w:rsidRPr="002104FA" w:rsidR="002104FA" w:rsidP="009E0A9A" w:rsidRDefault="002104FA" w14:paraId="1C8EA212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cs="Times New Roman"/>
              </w:rPr>
              <w:t>適用科目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9E0A9A" w:rsidRDefault="002104FA" w14:paraId="26EC3C45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t>班主任課</w:t>
            </w:r>
          </w:p>
        </w:tc>
      </w:tr>
      <w:tr w:rsidRPr="002104FA" w:rsidR="002104FA" w:rsidTr="41E6DE60" w14:paraId="0C0C1D84" w14:textId="77777777">
        <w:tc>
          <w:tcPr>
            <w:tcW w:w="1521" w:type="dxa"/>
            <w:tcMar/>
          </w:tcPr>
          <w:p w:rsidRPr="002104FA" w:rsidR="002104FA" w:rsidP="009E0A9A" w:rsidRDefault="002104FA" w14:paraId="1DD1157C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cs="Times New Roman"/>
              </w:rPr>
              <w:t>建議教時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9E0A9A" w:rsidRDefault="00790E60" w14:paraId="7931F189" w14:textId="37AE2130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cs="Times New Roman"/>
                <w:iCs/>
              </w:rPr>
              <w:t>5</w:t>
            </w:r>
            <w:r w:rsidR="004C5EDE">
              <w:rPr>
                <w:rFonts w:hint="eastAsia" w:ascii="Times New Roman" w:hAnsi="Times New Roman" w:cs="Times New Roman"/>
                <w:iCs/>
              </w:rPr>
              <w:t>0</w:t>
            </w:r>
            <w:r w:rsidRPr="002104FA" w:rsidR="002104FA">
              <w:rPr>
                <w:rFonts w:ascii="Times New Roman" w:hAnsi="Times New Roman" w:cs="Times New Roman"/>
                <w:iCs/>
              </w:rPr>
              <w:t xml:space="preserve"> </w:t>
            </w:r>
            <w:r w:rsidRPr="002104FA" w:rsidR="002104FA">
              <w:rPr>
                <w:rFonts w:ascii="Times New Roman" w:hAnsi="Times New Roman" w:cs="Times New Roman"/>
                <w:iCs/>
              </w:rPr>
              <w:t>分鐘</w:t>
            </w:r>
          </w:p>
        </w:tc>
      </w:tr>
      <w:tr w:rsidRPr="002104FA" w:rsidR="002104FA" w:rsidTr="41E6DE60" w14:paraId="130C3914" w14:textId="77777777">
        <w:tc>
          <w:tcPr>
            <w:tcW w:w="1521" w:type="dxa"/>
            <w:tcMar/>
          </w:tcPr>
          <w:p w:rsidRPr="002104FA" w:rsidR="002104FA" w:rsidP="009E0A9A" w:rsidRDefault="002104FA" w14:paraId="47D51776" w14:textId="77777777">
            <w:pPr>
              <w:snapToGrid w:val="0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教學目標</w:t>
            </w:r>
          </w:p>
        </w:tc>
        <w:tc>
          <w:tcPr>
            <w:tcW w:w="810" w:type="dxa"/>
            <w:tcMar/>
          </w:tcPr>
          <w:p w:rsidRPr="002104FA" w:rsidR="002104FA" w:rsidP="009E0A9A" w:rsidRDefault="002104FA" w14:paraId="54F1E0C8" w14:textId="77777777">
            <w:pPr>
              <w:snapToGrid w:val="0"/>
              <w:rPr>
                <w:rFonts w:ascii="Times New Roman" w:hAnsi="Times New Roman" w:cs="Times New Roman"/>
                <w:i/>
                <w:iCs/>
              </w:rPr>
            </w:pPr>
            <w:r w:rsidRPr="002104FA">
              <w:rPr>
                <w:rFonts w:ascii="Times New Roman" w:hAnsi="Times New Roman" w:cs="Times New Roman"/>
              </w:rPr>
              <w:t>知：</w:t>
            </w:r>
          </w:p>
        </w:tc>
        <w:tc>
          <w:tcPr>
            <w:tcW w:w="6741" w:type="dxa"/>
            <w:tcMar/>
          </w:tcPr>
          <w:p w:rsidRPr="004D435A" w:rsidR="00AB1C67" w:rsidP="004D435A" w:rsidRDefault="00000000" w14:paraId="5E494D78" w14:textId="40A0586D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</w:pPr>
            <w:r w:rsidRPr="004D435A">
              <w:t>學生了解</w:t>
            </w:r>
            <w:r w:rsidRPr="004D435A" w:rsidR="00A949D3">
              <w:rPr>
                <w:rFonts w:hint="eastAsia" w:ascii="PMingLiU" w:hAnsi="PMingLiU" w:eastAsia="PMingLiU"/>
              </w:rPr>
              <w:t>自己</w:t>
            </w:r>
            <w:r w:rsidRPr="004D435A">
              <w:t>的金錢價值觀，</w:t>
            </w:r>
            <w:r w:rsidRPr="004D435A" w:rsidR="00A949D3">
              <w:rPr>
                <w:rFonts w:hint="eastAsia" w:ascii="PMingLiU" w:hAnsi="PMingLiU" w:eastAsia="PMingLiU"/>
              </w:rPr>
              <w:t>並</w:t>
            </w:r>
            <w:r w:rsidRPr="004D435A">
              <w:t>能</w:t>
            </w:r>
            <w:r w:rsidRPr="004D435A" w:rsidR="00A949D3">
              <w:rPr>
                <w:rFonts w:hint="eastAsia" w:ascii="PMingLiU" w:hAnsi="PMingLiU" w:eastAsia="PMingLiU"/>
              </w:rPr>
              <w:t>有效</w:t>
            </w:r>
            <w:r w:rsidRPr="004D435A">
              <w:t>抗拒誘惑；</w:t>
            </w:r>
          </w:p>
          <w:p w:rsidRPr="004D435A" w:rsidR="00AB1C67" w:rsidP="004D435A" w:rsidRDefault="00000000" w14:paraId="3D2DD540" w14:textId="28464932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</w:pPr>
            <w:r w:rsidRPr="004D435A">
              <w:t>學生認識</w:t>
            </w:r>
            <w:r w:rsidRPr="004D435A" w:rsidR="00A449EE">
              <w:rPr>
                <w:rFonts w:hint="eastAsia" w:ascii="PMingLiU" w:hAnsi="PMingLiU" w:eastAsia="PMingLiU"/>
              </w:rPr>
              <w:t>不法分子</w:t>
            </w:r>
            <w:r w:rsidR="004D435A">
              <w:rPr>
                <w:rFonts w:hint="eastAsia" w:ascii="PMingLiU" w:hAnsi="PMingLiU" w:eastAsia="PMingLiU"/>
              </w:rPr>
              <w:t>以不同手法</w:t>
            </w:r>
            <w:r w:rsidRPr="004D435A">
              <w:t>利誘</w:t>
            </w:r>
            <w:r w:rsidRPr="004D435A" w:rsidR="004D435A">
              <w:rPr>
                <w:rFonts w:hint="eastAsia" w:ascii="PMingLiU" w:hAnsi="PMingLiU" w:eastAsia="PMingLiU"/>
              </w:rPr>
              <w:t>青少年</w:t>
            </w:r>
            <w:r w:rsidRPr="004D435A" w:rsidR="00A449EE">
              <w:rPr>
                <w:rFonts w:hint="eastAsia" w:ascii="PMingLiU" w:hAnsi="PMingLiU" w:eastAsia="PMingLiU"/>
              </w:rPr>
              <w:t>「搵快錢」</w:t>
            </w:r>
            <w:r w:rsidRPr="004D435A">
              <w:t>；</w:t>
            </w:r>
          </w:p>
          <w:p w:rsidRPr="002104FA" w:rsidR="002104FA" w:rsidP="004D435A" w:rsidRDefault="004D435A" w14:paraId="225ADE3B" w14:textId="05B35255">
            <w:pPr>
              <w:pStyle w:val="13"/>
              <w:numPr>
                <w:ilvl w:val="0"/>
                <w:numId w:val="11"/>
              </w:numPr>
              <w:snapToGrid w:val="0"/>
              <w:spacing w:line="240" w:lineRule="auto"/>
              <w:ind w:left="357" w:hanging="357"/>
              <w:rPr>
                <w:rFonts w:ascii="Times New Roman" w:hAnsi="Times New Roman" w:cs="Times New Roman"/>
                <w:i/>
                <w:iCs/>
              </w:rPr>
            </w:pPr>
            <w:r w:rsidRPr="00FD0141">
              <w:rPr>
                <w:rFonts w:hint="eastAsia" w:ascii="PMingLiU" w:hAnsi="PMingLiU" w:eastAsia="PMingLiU"/>
                <w:color w:val="0070C0"/>
              </w:rPr>
              <w:t>學生提高對</w:t>
            </w:r>
            <w:r w:rsidRPr="00FD0141">
              <w:rPr>
                <w:color w:val="0070C0"/>
              </w:rPr>
              <w:t>「搵快錢」陷阱</w:t>
            </w:r>
            <w:r w:rsidRPr="00FD0141">
              <w:rPr>
                <w:rFonts w:hint="eastAsia" w:ascii="PMingLiU" w:hAnsi="PMingLiU" w:eastAsia="PMingLiU"/>
                <w:color w:val="0070C0"/>
              </w:rPr>
              <w:t>的警覺</w:t>
            </w:r>
          </w:p>
        </w:tc>
      </w:tr>
      <w:tr w:rsidRPr="002104FA" w:rsidR="002104FA" w:rsidTr="41E6DE60" w14:paraId="2E78D584" w14:textId="77777777">
        <w:tc>
          <w:tcPr>
            <w:tcW w:w="1521" w:type="dxa"/>
            <w:tcMar/>
          </w:tcPr>
          <w:p w:rsidRPr="002104FA" w:rsidR="002104FA" w:rsidP="009E0A9A" w:rsidRDefault="002104FA" w14:paraId="56F67E38" w14:textId="77777777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Mar/>
          </w:tcPr>
          <w:p w:rsidRPr="002104FA" w:rsidR="002104FA" w:rsidP="009E0A9A" w:rsidRDefault="002104FA" w14:paraId="49550EE6" w14:textId="77777777">
            <w:pPr>
              <w:snapToGrid w:val="0"/>
              <w:rPr>
                <w:rFonts w:ascii="Times New Roman" w:hAnsi="Times New Roman" w:cs="Times New Roman"/>
                <w:i/>
                <w:iCs/>
              </w:rPr>
            </w:pPr>
            <w:r w:rsidRPr="002104FA">
              <w:rPr>
                <w:rFonts w:ascii="Times New Roman" w:hAnsi="Times New Roman" w:cs="Times New Roman"/>
              </w:rPr>
              <w:t>情：</w:t>
            </w:r>
          </w:p>
        </w:tc>
        <w:tc>
          <w:tcPr>
            <w:tcW w:w="6741" w:type="dxa"/>
            <w:tcMar/>
          </w:tcPr>
          <w:p w:rsidR="00FA7943" w:rsidP="00FA7943" w:rsidRDefault="00FA7943" w14:paraId="317221A2" w14:textId="77777777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lang w:val="en-GB"/>
              </w:rPr>
            </w:pPr>
            <w:r>
              <w:rPr>
                <w:rFonts w:hint="eastAsia" w:ascii="PMingLiU" w:hAnsi="PMingLiU" w:eastAsia="PMingLiU"/>
              </w:rPr>
              <w:t>設身處地理解受害者，反思事件對其家庭及生活安全感的影響；</w:t>
            </w:r>
          </w:p>
          <w:p w:rsidRPr="00753AD2" w:rsidR="002104FA" w:rsidP="00FA7943" w:rsidRDefault="00FA7943" w14:paraId="5111AF24" w14:textId="1061CDDE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</w:pPr>
            <w:r>
              <w:rPr>
                <w:rFonts w:hint="eastAsia" w:ascii="PMingLiU" w:hAnsi="PMingLiU" w:eastAsia="PMingLiU"/>
              </w:rPr>
              <w:t>反思參與不法活動對自身造成的傷害；</w:t>
            </w:r>
          </w:p>
        </w:tc>
      </w:tr>
      <w:tr w:rsidRPr="002104FA" w:rsidR="002104FA" w:rsidTr="41E6DE60" w14:paraId="26787E23" w14:textId="77777777">
        <w:tc>
          <w:tcPr>
            <w:tcW w:w="1521" w:type="dxa"/>
            <w:tcMar/>
          </w:tcPr>
          <w:p w:rsidRPr="002104FA" w:rsidR="002104FA" w:rsidP="009E0A9A" w:rsidRDefault="002104FA" w14:paraId="6CA3EFD5" w14:textId="77777777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Mar/>
          </w:tcPr>
          <w:p w:rsidRPr="002104FA" w:rsidR="002104FA" w:rsidP="009E0A9A" w:rsidRDefault="002104FA" w14:paraId="6834B823" w14:textId="77777777">
            <w:pPr>
              <w:snapToGrid w:val="0"/>
              <w:rPr>
                <w:rFonts w:ascii="Times New Roman" w:hAnsi="Times New Roman" w:cs="Times New Roman"/>
                <w:i/>
                <w:iCs/>
              </w:rPr>
            </w:pPr>
            <w:r w:rsidRPr="002104FA">
              <w:rPr>
                <w:rFonts w:ascii="Times New Roman" w:hAnsi="Times New Roman" w:cs="Times New Roman"/>
              </w:rPr>
              <w:t>行：</w:t>
            </w:r>
          </w:p>
        </w:tc>
        <w:tc>
          <w:tcPr>
            <w:tcW w:w="6741" w:type="dxa"/>
            <w:tcMar/>
          </w:tcPr>
          <w:p w:rsidRPr="00FD0141" w:rsidR="00FD0141" w:rsidP="004D435A" w:rsidRDefault="00FD0141" w14:paraId="4C140938" w14:textId="77777777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hint="eastAsia" w:ascii="PMingLiU" w:hAnsi="PMingLiU" w:eastAsia="PMingLiU"/>
              </w:rPr>
              <w:t>增強</w:t>
            </w:r>
            <w:r w:rsidRPr="002104FA">
              <w:t>自我保護意識，</w:t>
            </w:r>
            <w:r>
              <w:rPr>
                <w:rFonts w:hint="eastAsia" w:ascii="PMingLiU" w:hAnsi="PMingLiU" w:eastAsia="PMingLiU"/>
              </w:rPr>
              <w:t>並</w:t>
            </w:r>
            <w:r w:rsidRPr="002104FA">
              <w:t>建立正確</w:t>
            </w:r>
            <w:r>
              <w:rPr>
                <w:rFonts w:hint="eastAsia" w:ascii="PMingLiU" w:hAnsi="PMingLiU" w:eastAsia="PMingLiU"/>
              </w:rPr>
              <w:t>的</w:t>
            </w:r>
            <w:r w:rsidRPr="002104FA">
              <w:t>價值觀</w:t>
            </w:r>
            <w:r>
              <w:rPr>
                <w:rFonts w:hint="eastAsia" w:ascii="PMingLiU" w:hAnsi="PMingLiU" w:eastAsia="PMingLiU"/>
              </w:rPr>
              <w:t>和</w:t>
            </w:r>
            <w:r w:rsidRPr="002104FA">
              <w:t>金錢</w:t>
            </w:r>
            <w:r>
              <w:rPr>
                <w:rFonts w:hint="eastAsia" w:ascii="PMingLiU" w:hAnsi="PMingLiU" w:eastAsia="PMingLiU"/>
              </w:rPr>
              <w:t>觀</w:t>
            </w:r>
            <w:r w:rsidRPr="002104FA">
              <w:t>；</w:t>
            </w:r>
          </w:p>
          <w:p w:rsidRPr="004D435A" w:rsidR="002104FA" w:rsidP="004D435A" w:rsidRDefault="00FD0141" w14:paraId="4988F6FF" w14:textId="4D4833B3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hAnsi="Times New Roman" w:cs="Times New Roman"/>
                <w:i/>
                <w:iCs/>
              </w:rPr>
            </w:pPr>
            <w:r w:rsidRPr="00D642B6">
              <w:rPr>
                <w:rFonts w:hint="eastAsia" w:asciiTheme="minorEastAsia" w:hAnsiTheme="minorEastAsia" w:cstheme="majorHAnsi"/>
                <w:color w:val="0070C0"/>
              </w:rPr>
              <w:t>識破「揾快錢」誘惑</w:t>
            </w:r>
            <w:r w:rsidRPr="00753AD2">
              <w:t>，</w:t>
            </w:r>
            <w:r w:rsidRPr="00753AD2" w:rsidR="00753AD2">
              <w:t>從而保護自己，免墮陷阱。</w:t>
            </w:r>
          </w:p>
        </w:tc>
      </w:tr>
      <w:tr w:rsidRPr="002104FA" w:rsidR="002104FA" w:rsidTr="41E6DE60" w14:paraId="62AF2A29" w14:textId="77777777">
        <w:tc>
          <w:tcPr>
            <w:tcW w:w="1521" w:type="dxa"/>
            <w:tcMar/>
          </w:tcPr>
          <w:p w:rsidRPr="002104FA" w:rsidR="002104FA" w:rsidP="009E0A9A" w:rsidRDefault="002104FA" w14:paraId="778BD4F6" w14:textId="77777777">
            <w:pPr>
              <w:snapToGrid w:val="0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涵蓋價值觀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2D7778" w:rsidRDefault="002104FA" w14:paraId="24B22E83" w14:textId="734809C8">
            <w:pPr>
              <w:snapToGrid w:val="0"/>
              <w:rPr>
                <w:rFonts w:ascii="Times New Roman" w:hAnsi="Times New Roman" w:cs="Times New Roman"/>
                <w:iCs/>
              </w:rPr>
            </w:pPr>
            <w:r w:rsidRPr="002104FA">
              <w:rPr>
                <w:rFonts w:ascii="Times New Roman" w:hAnsi="Times New Roman" w:cs="Times New Roman"/>
                <w:iCs/>
              </w:rPr>
              <w:t>守法、誠信、承擔精神、堅毅</w:t>
            </w:r>
          </w:p>
        </w:tc>
      </w:tr>
      <w:tr w:rsidRPr="002104FA" w:rsidR="002104FA" w:rsidTr="41E6DE60" w14:paraId="47F6BF14" w14:textId="77777777">
        <w:tc>
          <w:tcPr>
            <w:tcW w:w="1521" w:type="dxa"/>
            <w:tcMar/>
          </w:tcPr>
          <w:p w:rsidRPr="002104FA" w:rsidR="002104FA" w:rsidP="009E0A9A" w:rsidRDefault="002104FA" w14:paraId="74F1472D" w14:textId="77777777">
            <w:pPr>
              <w:snapToGrid w:val="0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eastAsia="PMingLiU" w:cs="Times New Roman"/>
                <w:bCs/>
                <w:lang w:eastAsia="zh-HK"/>
              </w:rPr>
              <w:t>教學資源</w:t>
            </w:r>
          </w:p>
        </w:tc>
        <w:tc>
          <w:tcPr>
            <w:tcW w:w="7551" w:type="dxa"/>
            <w:gridSpan w:val="2"/>
            <w:tcMar/>
          </w:tcPr>
          <w:p w:rsidRPr="002104FA" w:rsidR="002104FA" w:rsidP="009E0A9A" w:rsidRDefault="002104FA" w14:paraId="674472D8" w14:textId="72203E56">
            <w:pPr>
              <w:snapToGrid w:val="0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課業</w:t>
            </w:r>
          </w:p>
        </w:tc>
      </w:tr>
    </w:tbl>
    <w:p w:rsidRPr="00533DD6" w:rsidR="002104FA" w:rsidP="009E0A9A" w:rsidRDefault="002104FA" w14:paraId="4AE118C8" w14:textId="77777777">
      <w:pPr>
        <w:spacing w:after="0" w:line="240" w:lineRule="auto"/>
        <w:rPr>
          <w:rFonts w:ascii="Times New Roman" w:hAnsi="Times New Roman" w:cs="Times New Roman"/>
          <w:lang w:eastAsia="zh-TW"/>
        </w:rPr>
      </w:pPr>
    </w:p>
    <w:p w:rsidRPr="002104FA" w:rsidR="002104FA" w:rsidP="009E0A9A" w:rsidRDefault="002104FA" w14:paraId="79E1CF6E" w14:textId="43FBA2A7">
      <w:pPr>
        <w:snapToGrid w:val="0"/>
        <w:spacing w:after="0" w:line="240" w:lineRule="auto"/>
        <w:contextualSpacing/>
        <w:rPr>
          <w:rFonts w:asciiTheme="minorHAnsi" w:hAnsiTheme="minorHAnsi" w:cstheme="minorBidi"/>
          <w:b/>
          <w:bCs/>
          <w:color w:val="000000" w:themeColor="text1"/>
          <w:kern w:val="2"/>
          <w:lang w:val="en-US" w:eastAsia="zh-TW"/>
          <w14:ligatures w14:val="standardContextual"/>
        </w:rPr>
      </w:pPr>
      <w:r w:rsidRPr="002104FA">
        <w:rPr>
          <w:rFonts w:asciiTheme="minorHAnsi" w:hAnsiTheme="minorHAnsi" w:cstheme="minorBidi"/>
          <w:b/>
          <w:bCs/>
          <w:color w:val="000000" w:themeColor="text1"/>
          <w:kern w:val="2"/>
          <w:lang w:val="en-US" w:eastAsia="zh-TW"/>
          <w14:ligatures w14:val="standardContextual"/>
        </w:rPr>
        <w:t>教學程序</w:t>
      </w:r>
    </w:p>
    <w:tbl>
      <w:tblPr>
        <w:tblStyle w:val="TableGrid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961"/>
        <w:gridCol w:w="709"/>
        <w:gridCol w:w="1933"/>
      </w:tblGrid>
      <w:tr w:rsidRPr="002104FA" w:rsidR="002D7778" w:rsidTr="41E6DE60" w14:paraId="185AC316" w14:textId="77777777">
        <w:trPr>
          <w:tblHeader/>
        </w:trPr>
        <w:tc>
          <w:tcPr>
            <w:tcW w:w="1418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EE257D" w:rsidR="002D7778" w:rsidP="002D7778" w:rsidRDefault="002D7778" w14:paraId="06088BA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時間</w:t>
            </w:r>
          </w:p>
          <w:p w:rsidRPr="002104FA" w:rsidR="002D7778" w:rsidP="002D7778" w:rsidRDefault="002D7778" w14:paraId="66DF99A8" w14:textId="10E199B3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（</w:t>
            </w:r>
            <w:r w:rsidRPr="00EE257D">
              <w:rPr>
                <w:rFonts w:ascii="Times New Roman" w:hAnsi="Times New Roman" w:eastAsia="PMingLiU" w:cs="Times New Roman"/>
              </w:rPr>
              <w:t>分鐘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）</w:t>
            </w:r>
          </w:p>
        </w:tc>
        <w:tc>
          <w:tcPr>
            <w:tcW w:w="4961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104FA" w:rsidR="002D7778" w:rsidP="002D7778" w:rsidRDefault="002D7778" w14:paraId="2B16B50C" w14:textId="4DEE8498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教學內容及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學習活動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104FA" w:rsidR="002D7778" w:rsidP="002D7778" w:rsidRDefault="002D7778" w14:paraId="212C603B" w14:textId="042497B0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學習層面</w:t>
            </w:r>
          </w:p>
        </w:tc>
        <w:tc>
          <w:tcPr>
            <w:tcW w:w="1933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2104FA" w:rsidR="002D7778" w:rsidP="002D7778" w:rsidRDefault="002D7778" w14:paraId="3E748D3A" w14:textId="3014642D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教學資源</w:t>
            </w:r>
          </w:p>
        </w:tc>
      </w:tr>
      <w:tr w:rsidRPr="002104FA" w:rsidR="002104FA" w:rsidTr="41E6DE60" w14:paraId="22CB4378" w14:textId="77777777"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104FA" w:rsidR="002104FA" w:rsidP="00775BB3" w:rsidRDefault="002104FA" w14:paraId="6CFAF4BD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104FA" w:rsidR="002104FA" w:rsidP="00775BB3" w:rsidRDefault="002104FA" w14:paraId="728BD704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2104FA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引入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104FA" w:rsidR="002104FA" w:rsidP="00775BB3" w:rsidRDefault="002104FA" w14:paraId="79C4A511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104FA" w:rsidR="002104FA" w:rsidP="00775BB3" w:rsidRDefault="002104FA" w14:paraId="07FD7DAE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2104FA" w:rsidR="002104FA" w:rsidTr="41E6DE60" w14:paraId="62AE8837" w14:textId="77777777">
        <w:tc>
          <w:tcPr>
            <w:tcW w:w="1418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2104FA" w:rsidR="002104FA" w:rsidP="00775BB3" w:rsidRDefault="000304CE" w14:paraId="6AE82277" w14:textId="5D2C6DF6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>
              <w:rPr>
                <w:rFonts w:hint="eastAsia" w:ascii="Times New Roman" w:hAnsi="Times New Roman" w:eastAsia="PMingLiU" w:cs="Times New Roman"/>
              </w:rPr>
              <w:t>5</w:t>
            </w: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104FA" w:rsidR="002104FA" w:rsidP="00FD0141" w:rsidRDefault="002104FA" w14:paraId="667F2132" w14:textId="77777777">
            <w:pPr>
              <w:snapToGrid w:val="0"/>
              <w:rPr>
                <w:rFonts w:ascii="Times New Roman" w:hAnsi="Times New Roman" w:eastAsia="PMingLiU" w:cs="Times New Roman"/>
                <w:u w:val="single"/>
                <w:lang w:val="en-GB"/>
              </w:rPr>
            </w:pPr>
            <w:r w:rsidRPr="002104FA">
              <w:rPr>
                <w:rFonts w:ascii="Times New Roman" w:hAnsi="Times New Roman" w:eastAsia="PMingLiU" w:cs="Times New Roman"/>
                <w:u w:val="single"/>
                <w:lang w:val="en-GB" w:eastAsia="zh-HK"/>
              </w:rPr>
              <w:t>了解自己對金錢的價值觀</w:t>
            </w:r>
          </w:p>
          <w:p w:rsidRPr="002104FA" w:rsidR="002104FA" w:rsidP="00FD0141" w:rsidRDefault="002104FA" w14:paraId="36295FA5" w14:textId="77777777">
            <w:pPr>
              <w:snapToGrid w:val="0"/>
              <w:rPr>
                <w:rFonts w:ascii="Times New Roman" w:hAnsi="Times New Roman" w:eastAsia="PMingLiU" w:cs="Times New Roman"/>
                <w:lang w:val="en-GB"/>
              </w:rPr>
            </w:pPr>
          </w:p>
          <w:p w:rsidR="00AB1C67" w:rsidP="00FD0141" w:rsidRDefault="00000000" w14:paraId="6C4706AB" w14:textId="2A656B80">
            <w:pPr>
              <w:snapToGrid w:val="0"/>
              <w:rPr>
                <w:rFonts w:ascii="PMingLiU" w:hAnsi="PMingLiU" w:eastAsia="PMingLiU"/>
                <w:color w:val="000000"/>
              </w:rPr>
            </w:pPr>
            <w:r w:rsidRPr="002104FA">
              <w:rPr>
                <w:rFonts w:ascii="Times New Roman" w:hAnsi="Times New Roman" w:eastAsia="PMingLiU" w:cs="Times New Roman"/>
                <w:lang w:val="en-GB"/>
              </w:rPr>
              <w:t>學生</w:t>
            </w:r>
            <w:r w:rsidR="00493E0F">
              <w:rPr>
                <w:rFonts w:hint="eastAsia" w:ascii="PMingLiU" w:hAnsi="PMingLiU" w:eastAsia="PMingLiU"/>
                <w:color w:val="000000"/>
              </w:rPr>
              <w:t>先</w:t>
            </w:r>
            <w:r w:rsidRPr="002104FA">
              <w:rPr>
                <w:rFonts w:ascii="Times New Roman" w:hAnsi="Times New Roman" w:eastAsia="PMingLiU" w:cs="Times New Roman"/>
                <w:lang w:val="en-GB"/>
              </w:rPr>
              <w:t>完成</w:t>
            </w:r>
            <w:r w:rsidR="00493E0F">
              <w:rPr>
                <w:rFonts w:hint="eastAsia" w:ascii="PMingLiU" w:hAnsi="PMingLiU" w:eastAsia="PMingLiU"/>
                <w:color w:val="000000"/>
              </w:rPr>
              <w:t>「</w:t>
            </w:r>
            <w:r w:rsidRPr="002104FA">
              <w:rPr>
                <w:rFonts w:ascii="Times New Roman" w:hAnsi="Times New Roman" w:eastAsia="PMingLiU" w:cs="Times New Roman"/>
                <w:lang w:val="en-GB"/>
              </w:rPr>
              <w:t>理財心理小測驗</w:t>
            </w:r>
            <w:r w:rsidR="00493E0F">
              <w:rPr>
                <w:rFonts w:hint="eastAsia" w:ascii="PMingLiU" w:hAnsi="PMingLiU" w:eastAsia="PMingLiU"/>
                <w:color w:val="000000"/>
              </w:rPr>
              <w:t>」，初步了解自己的金錢價值取向。</w:t>
            </w:r>
          </w:p>
          <w:p w:rsidRPr="002104FA" w:rsidR="00BF24DD" w:rsidP="00FD0141" w:rsidRDefault="00BF24DD" w14:paraId="7C87B1AD" w14:textId="77777777">
            <w:pPr>
              <w:snapToGrid w:val="0"/>
              <w:rPr>
                <w:rFonts w:ascii="Times New Roman" w:hAnsi="Times New Roman" w:eastAsia="PMingLiU" w:cs="Times New Roman"/>
                <w:lang w:val="en-GB" w:eastAsia="zh-HK"/>
              </w:rPr>
            </w:pPr>
          </w:p>
          <w:p w:rsidRPr="00E61361" w:rsidR="002104FA" w:rsidP="00E61361" w:rsidRDefault="00255332" w14:paraId="7BD7C421" w14:textId="76FD27CE">
            <w:pPr>
              <w:pStyle w:val="13"/>
              <w:snapToGrid w:val="0"/>
              <w:spacing w:line="240" w:lineRule="auto"/>
              <w:rPr>
                <w:rFonts w:ascii="Times New Roman" w:hAnsi="Times New Roman" w:eastAsia="DFKai-SB" w:cs="Times New Roman"/>
                <w:lang w:eastAsia="zh-HK"/>
              </w:rPr>
            </w:pPr>
            <w:r w:rsidRPr="006D57DF">
              <w:rPr>
                <w:rFonts w:hint="eastAsia" w:ascii="PMingLiU" w:hAnsi="PMingLiU" w:eastAsia="PMingLiU"/>
                <w:color w:val="0070C0"/>
                <w:lang w:eastAsia="zh-HK"/>
              </w:rPr>
              <w:t>教師引導學生辨識自己</w:t>
            </w:r>
            <w:r w:rsidRPr="006D57DF" w:rsidR="006D57DF">
              <w:rPr>
                <w:rFonts w:hint="eastAsia" w:ascii="PMingLiU" w:hAnsi="PMingLiU" w:eastAsia="PMingLiU"/>
                <w:color w:val="0070C0"/>
                <w:lang w:eastAsia="zh-HK"/>
              </w:rPr>
              <w:t>並思考個人的消費習慣和金錢態度</w:t>
            </w:r>
            <w:r w:rsidR="006D57DF">
              <w:rPr>
                <w:rFonts w:hint="eastAsia" w:ascii="PMingLiU" w:hAnsi="PMingLiU" w:eastAsia="PMingLiU"/>
                <w:color w:val="000000"/>
              </w:rPr>
              <w:t>。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2104FA" w:rsidR="002104FA" w:rsidP="00775BB3" w:rsidRDefault="002104FA" w14:paraId="1F8C297D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2104FA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="002104FA" w:rsidP="00775BB3" w:rsidRDefault="002104FA" w14:paraId="4C0ABBD0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理財心理小測驗</w:t>
            </w:r>
          </w:p>
          <w:p w:rsidR="006D57DF" w:rsidP="00775BB3" w:rsidRDefault="006D57DF" w14:paraId="2756F079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="006D57DF" w:rsidP="006D57DF" w:rsidRDefault="006D57DF" w14:paraId="4D54165E" w14:textId="67C0FDB9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E61361">
              <w:rPr>
                <w:rFonts w:hint="eastAsia" w:ascii="Times New Roman" w:hAnsi="Times New Roman" w:eastAsia="PMingLiU" w:cs="Times New Roman"/>
              </w:rPr>
              <w:t>4</w:t>
            </w:r>
          </w:p>
          <w:p w:rsidR="006D57DF" w:rsidP="006D57DF" w:rsidRDefault="006D57DF" w14:paraId="1C57D4F1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Pr="002104FA" w:rsidR="006D57DF" w:rsidP="006D57DF" w:rsidRDefault="006D57DF" w14:paraId="2DEAE7C5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Pr="002104FA" w:rsidR="006D57DF" w:rsidP="00775BB3" w:rsidRDefault="006D57DF" w14:paraId="3787755F" w14:textId="77777777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2104FA" w:rsidR="005D6C80" w:rsidTr="41E6DE60" w14:paraId="70D9BCA1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104FA" w:rsidR="005D6C80" w:rsidP="005A7424" w:rsidRDefault="005D6C80" w14:paraId="3ED8E52A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104FA" w:rsidR="005D6C80" w:rsidP="005A7424" w:rsidRDefault="005D6C80" w14:paraId="21DC59FF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2104FA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發展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104FA" w:rsidR="005D6C80" w:rsidP="005A7424" w:rsidRDefault="005D6C80" w14:paraId="1D754808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104FA" w:rsidR="005D6C80" w:rsidP="005A7424" w:rsidRDefault="005D6C80" w14:paraId="37591DD1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2104FA" w:rsidR="002104FA" w:rsidTr="41E6DE60" w14:paraId="54D59182" w14:textId="77777777">
        <w:tc>
          <w:tcPr>
            <w:tcW w:w="1418" w:type="dxa"/>
            <w:shd w:val="clear" w:color="auto" w:fill="FFFFFF" w:themeFill="background1"/>
            <w:tcMar/>
          </w:tcPr>
          <w:p w:rsidRPr="002104FA" w:rsidR="002104FA" w:rsidP="00775BB3" w:rsidRDefault="000304CE" w14:paraId="5CAC837D" w14:textId="4B01918B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10</w:t>
            </w:r>
          </w:p>
        </w:tc>
        <w:tc>
          <w:tcPr>
            <w:tcW w:w="4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1236E1" w:rsidR="00AB1C67" w:rsidP="00775BB3" w:rsidRDefault="00000000" w14:paraId="613D469F" w14:textId="25C46B44">
            <w:pPr>
              <w:snapToGrid w:val="0"/>
              <w:rPr>
                <w:rFonts w:ascii="Times New Roman" w:hAnsi="Times New Roman" w:eastAsia="PMingLiU" w:cs="Times New Roman"/>
                <w:color w:val="000000" w:themeColor="text1"/>
                <w:lang w:val="en-GB" w:eastAsia="zh-HK"/>
              </w:rPr>
            </w:pPr>
            <w:r w:rsidRPr="001236E1">
              <w:rPr>
                <w:rFonts w:hint="eastAsia" w:ascii="PMingLiU" w:hAnsi="PMingLiU" w:eastAsia="PMingLiU"/>
                <w:color w:val="000000" w:themeColor="text1"/>
                <w:lang w:eastAsia="zh-HK"/>
              </w:rPr>
              <w:t>教師播放短片</w:t>
            </w:r>
            <w:r w:rsidRPr="001236E1" w:rsidR="006D57DF">
              <w:rPr>
                <w:rFonts w:ascii="Times New Roman" w:hAnsi="Times New Roman" w:cs="Times New Roman"/>
                <w:color w:val="000000" w:themeColor="text1"/>
              </w:rPr>
              <w:t>：</w:t>
            </w:r>
          </w:p>
          <w:p w:rsidRPr="001236E1" w:rsidR="00FA7943" w:rsidP="00775BB3" w:rsidRDefault="00FA7943" w14:paraId="6BE8952B" w14:textId="422A78E1">
            <w:pPr>
              <w:snapToGrid w:val="0"/>
              <w:rPr>
                <w:color w:val="000000" w:themeColor="text1"/>
              </w:rPr>
            </w:pPr>
            <w:hyperlink w:history="1" r:id="rId11">
              <w:r w:rsidRPr="001236E1">
                <w:rPr>
                  <w:rStyle w:val="ae"/>
                  <w:rFonts w:ascii="Times New Roman" w:hAnsi="Times New Roman" w:eastAsia="PMingLiU" w:cs="Times New Roman"/>
                  <w:color w:val="000000" w:themeColor="text1"/>
                  <w:lang w:val="en" w:eastAsia="zh-HK"/>
                </w:rPr>
                <w:t>https://youtu.be/zMWuC2SbB3U?si=mzsbHWu8Q2X2dP_Y</w:t>
              </w:r>
            </w:hyperlink>
          </w:p>
          <w:p w:rsidRPr="001236E1" w:rsidR="00E61361" w:rsidP="00775BB3" w:rsidRDefault="00E61361" w14:paraId="39F41926" w14:textId="77777777">
            <w:pPr>
              <w:snapToGrid w:val="0"/>
              <w:rPr>
                <w:rFonts w:ascii="PMingLiU" w:hAnsi="PMingLiU" w:eastAsia="PMingLiU"/>
                <w:color w:val="000000" w:themeColor="text1"/>
                <w:lang w:eastAsia="zh-HK"/>
              </w:rPr>
            </w:pPr>
          </w:p>
          <w:p w:rsidRPr="001236E1" w:rsidR="006D57DF" w:rsidP="00775BB3" w:rsidRDefault="006D57DF" w14:paraId="1C78EB67" w14:textId="3E5ABC3C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1236E1">
              <w:rPr>
                <w:rFonts w:hint="eastAsia" w:ascii="PMingLiU" w:hAnsi="PMingLiU" w:eastAsia="PMingLiU"/>
                <w:color w:val="000000" w:themeColor="text1"/>
                <w:lang w:eastAsia="zh-HK"/>
              </w:rPr>
              <w:t>教師提問</w:t>
            </w:r>
            <w:r w:rsidRPr="001236E1">
              <w:rPr>
                <w:rFonts w:asciiTheme="minorEastAsia" w:hAnsiTheme="minorEastAsia" w:cstheme="majorHAnsi"/>
                <w:color w:val="000000" w:themeColor="text1"/>
              </w:rPr>
              <w:t>：</w:t>
            </w:r>
          </w:p>
          <w:p w:rsidRPr="001236E1" w:rsidR="005D6C80" w:rsidP="005D6C80" w:rsidRDefault="005D6C80" w14:paraId="38E980FD" w14:textId="18F1A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1236E1">
              <w:rPr>
                <w:rFonts w:asciiTheme="minorEastAsia" w:hAnsiTheme="minorEastAsia" w:cstheme="majorHAnsi"/>
                <w:color w:val="000000" w:themeColor="text1"/>
              </w:rPr>
              <w:t>你的抉擇？</w:t>
            </w:r>
          </w:p>
          <w:p w:rsidRPr="001236E1" w:rsidR="006D57DF" w:rsidP="00775BB3" w:rsidRDefault="006D57DF" w14:paraId="5A5C0BE3" w14:textId="1B941F13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  <w:r w:rsidRPr="001236E1">
              <w:rPr>
                <w:rFonts w:asciiTheme="minorEastAsia" w:hAnsiTheme="minorEastAsia" w:cstheme="majorHAnsi"/>
                <w:color w:val="000000" w:themeColor="text1"/>
              </w:rPr>
              <w:t>為何會選擇參與？</w:t>
            </w:r>
          </w:p>
          <w:p w:rsidRPr="001236E1" w:rsidR="005D6C80" w:rsidP="00775BB3" w:rsidRDefault="005D6C80" w14:paraId="3F333564" w14:textId="77777777">
            <w:pPr>
              <w:snapToGrid w:val="0"/>
              <w:rPr>
                <w:rFonts w:asciiTheme="minorEastAsia" w:hAnsiTheme="minorEastAsia" w:cstheme="majorHAnsi"/>
                <w:color w:val="000000" w:themeColor="text1"/>
              </w:rPr>
            </w:pPr>
          </w:p>
          <w:p w:rsidRPr="001236E1" w:rsidR="000304CE" w:rsidP="000304CE" w:rsidRDefault="000304CE" w14:paraId="2098DBD5" w14:textId="77777777">
            <w:pPr>
              <w:snapToGrid w:val="0"/>
              <w:jc w:val="both"/>
              <w:rPr>
                <w:rFonts w:ascii="PMingLiU" w:hAnsi="PMingLiU" w:eastAsia="PMingLiU"/>
                <w:color w:val="000000" w:themeColor="text1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學生完成工作紙</w:t>
            </w:r>
            <w:r w:rsidRPr="001236E1">
              <w:rPr>
                <w:rFonts w:ascii="PMingLiU" w:hAnsi="PMingLiU" w:eastAsia="PMingLiU"/>
                <w:color w:val="000000" w:themeColor="text1"/>
              </w:rPr>
              <w:t>任務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1</w:t>
            </w:r>
            <w:r w:rsidRPr="001236E1">
              <w:rPr>
                <w:rFonts w:hint="eastAsia" w:ascii="PMingLiU" w:hAnsi="PMingLiU" w:eastAsia="PMingLiU"/>
                <w:color w:val="000000" w:themeColor="text1"/>
              </w:rPr>
              <w:t>。</w:t>
            </w:r>
          </w:p>
          <w:p w:rsidRPr="001236E1" w:rsidR="0022641E" w:rsidP="0022641E" w:rsidRDefault="0022641E" w14:paraId="106392AC" w14:textId="77777777">
            <w:pPr>
              <w:snapToGrid w:val="0"/>
              <w:rPr>
                <w:rFonts w:ascii="Times New Roman" w:hAnsi="Times New Roman" w:eastAsia="PMingLiU" w:cs="Times New Roman"/>
                <w:color w:val="000000" w:themeColor="text1"/>
                <w:lang w:val="en" w:eastAsia="zh-HK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  <w:lang w:val="en" w:eastAsia="zh-HK"/>
              </w:rPr>
              <w:t>「天底下真的有『高回報、低要求』的工作嗎？這些工作背後藏着什麼代價？」</w:t>
            </w:r>
          </w:p>
          <w:p w:rsidRPr="001236E1" w:rsidR="0022641E" w:rsidP="005D6C80" w:rsidRDefault="0022641E" w14:paraId="00D67AFA" w14:textId="77777777">
            <w:p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</w:p>
          <w:p w:rsidRPr="001236E1" w:rsidR="00E61361" w:rsidP="005D6C80" w:rsidRDefault="00E61361" w14:paraId="691749D4" w14:textId="56FE9CE9">
            <w:pPr>
              <w:snapToGrid w:val="0"/>
              <w:contextualSpacing/>
              <w:jc w:val="both"/>
              <w:rPr>
                <w:rFonts w:ascii="PMingLiU" w:hAnsi="PMingLiU" w:eastAsia="PMingLiU"/>
                <w:color w:val="000000" w:themeColor="text1"/>
              </w:rPr>
            </w:pPr>
            <w:r w:rsidRPr="001236E1">
              <w:rPr>
                <w:rFonts w:hint="eastAsia" w:ascii="Times New Roman" w:hAnsi="Times New Roman" w:cs="Times New Roman"/>
                <w:color w:val="000000" w:themeColor="text1"/>
              </w:rPr>
              <w:t>參考</w:t>
            </w:r>
            <w:r w:rsidRPr="001236E1">
              <w:rPr>
                <w:rFonts w:hint="eastAsia" w:ascii="PMingLiU" w:hAnsi="PMingLiU" w:eastAsia="PMingLiU"/>
                <w:color w:val="000000" w:themeColor="text1"/>
              </w:rPr>
              <w:t>：</w:t>
            </w:r>
          </w:p>
          <w:p w:rsidRPr="001236E1" w:rsidR="005D6C80" w:rsidP="005D6C80" w:rsidRDefault="005D6C80" w14:paraId="0DFD85F3" w14:textId="76A9BF28">
            <w:pPr>
              <w:snapToGri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cs="Times New Roman"/>
                <w:color w:val="000000" w:themeColor="text1"/>
              </w:rPr>
              <w:t>青少年</w:t>
            </w:r>
            <w:r w:rsidRPr="001236E1">
              <w:rPr>
                <w:rFonts w:hint="eastAsia" w:ascii="PMingLiU" w:hAnsi="PMingLiU" w:eastAsia="PMingLiU"/>
                <w:color w:val="000000" w:themeColor="text1"/>
              </w:rPr>
              <w:t>常見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的誤判</w:t>
            </w:r>
            <w:r w:rsidRPr="001236E1">
              <w:rPr>
                <w:rFonts w:hint="eastAsia" w:ascii="PMingLiU" w:hAnsi="PMingLiU" w:eastAsia="PMingLiU"/>
                <w:color w:val="000000" w:themeColor="text1"/>
              </w:rPr>
              <w:t>：</w:t>
            </w:r>
          </w:p>
          <w:p w:rsidRPr="001236E1" w:rsidR="005D6C80" w:rsidP="005D6C80" w:rsidRDefault="005D6C80" w14:paraId="52088502" w14:textId="77777777">
            <w:pPr>
              <w:pStyle w:val="a8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只重眼前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回報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，忽視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法律後果</w:t>
            </w:r>
          </w:p>
          <w:p w:rsidRPr="001236E1" w:rsidR="005D6C80" w:rsidP="005D6C80" w:rsidRDefault="005D6C80" w14:paraId="2BE36D60" w14:textId="77777777">
            <w:pPr>
              <w:pStyle w:val="a8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cs="Times New Roman"/>
                <w:color w:val="000000" w:themeColor="text1"/>
              </w:rPr>
              <w:t>青少年對金錢的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看法與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成年人不同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，眼前收入可讓他們立即購買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心儀的波鞋、遊戲虛寶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或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潮流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服飾，甚至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請朋友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到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主題樂園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遊玩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。騙徒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以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「即日出糧」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「做完即拎」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作招徠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利用即時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滿足的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誘惑，削弱青少年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對法律後果的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警覺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。</w:t>
            </w:r>
          </w:p>
          <w:p w:rsidRPr="001236E1" w:rsidR="005D6C80" w:rsidP="005D6C80" w:rsidRDefault="005D6C80" w14:paraId="4EE7D8EF" w14:textId="77777777">
            <w:pPr>
              <w:pStyle w:val="a8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低估「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不勞而獲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」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的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代價</w:t>
            </w:r>
          </w:p>
          <w:p w:rsidRPr="001236E1" w:rsidR="005D6C80" w:rsidP="005D6C80" w:rsidRDefault="005D6C80" w14:paraId="2F7A3998" w14:textId="77777777">
            <w:pPr>
              <w:pStyle w:val="a8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cs="Times New Roman"/>
                <w:color w:val="000000" w:themeColor="text1"/>
              </w:rPr>
              <w:t>不法分子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常把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罪行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說得微不足道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例如「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只是潑一桶水，兩分鐘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便完成」或「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沒有打人、沒有搶劫，只是惡作劇」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，令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青少年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誤以為工作簡單、省時又「着數」，卻忽略短短兩分鐘換來的可能是一生前途受損。</w:t>
            </w:r>
          </w:p>
          <w:p w:rsidRPr="001236E1" w:rsidR="005D6C80" w:rsidP="005D6C80" w:rsidRDefault="005D6C80" w14:paraId="7F003DDA" w14:textId="77777777">
            <w:pPr>
              <w:pStyle w:val="a8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受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朋輩壓力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認同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需要影響</w:t>
            </w:r>
          </w:p>
          <w:p w:rsidRPr="001236E1" w:rsidR="005D6C80" w:rsidP="005D6C80" w:rsidRDefault="005D6C80" w14:paraId="4751D8E5" w14:textId="77777777">
            <w:pPr>
              <w:pStyle w:val="a8"/>
              <w:snapToGrid w:val="0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236E1">
              <w:rPr>
                <w:rFonts w:ascii="Times New Roman" w:hAnsi="Times New Roman" w:cs="Times New Roman"/>
                <w:color w:val="000000" w:themeColor="text1"/>
              </w:rPr>
              <w:t>青春期的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青少年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往往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較重視朋輩看法。他們既怕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被排擠，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也可能以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「夠大膽」、「夠威」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或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「夠義氣」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換取認同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。</w:t>
            </w:r>
          </w:p>
          <w:p w:rsidRPr="001236E1" w:rsidR="00F614C5" w:rsidP="00F614C5" w:rsidRDefault="005D6C80" w14:paraId="6C4E7D19" w14:textId="77777777">
            <w:pPr>
              <w:pStyle w:val="a8"/>
              <w:numPr>
                <w:ilvl w:val="0"/>
                <w:numId w:val="17"/>
              </w:numPr>
              <w:snapToGrid w:val="0"/>
              <w:jc w:val="both"/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</w:pPr>
            <w:r w:rsidRPr="001236E1">
              <w:rPr>
                <w:rFonts w:ascii="Times New Roman" w:hAnsi="Times New Roman" w:cs="Times New Roman"/>
                <w:color w:val="000000" w:themeColor="text1"/>
              </w:rPr>
              <w:t>誤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以為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未成年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不會留下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案底</w:t>
            </w:r>
          </w:p>
          <w:p w:rsidRPr="001236E1" w:rsidR="00330AEC" w:rsidP="00F614C5" w:rsidRDefault="005D6C80" w14:paraId="653B50D5" w14:textId="1A2214CE">
            <w:pPr>
              <w:pStyle w:val="a8"/>
              <w:snapToGrid w:val="0"/>
              <w:ind w:left="360"/>
              <w:jc w:val="both"/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</w:pP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不少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學生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誤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以為未成年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便毋須承擔嚴重法律後果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。不法分子會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訛稱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：「你還未夠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16/18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歲，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即使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被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捕，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也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只會接受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警司警誡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或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感化令，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不會留下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案底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。」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他們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藉青少年法律知識不足，把他們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推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到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前線</w:t>
            </w:r>
            <w:r w:rsidRPr="001236E1">
              <w:rPr>
                <w:rFonts w:ascii="Times New Roman" w:hAnsi="Times New Roman" w:eastAsia="PMingLiU" w:cs="Times New Roman"/>
                <w:color w:val="000000" w:themeColor="text1"/>
              </w:rPr>
              <w:t>充當</w:t>
            </w:r>
            <w:r w:rsidRPr="001236E1">
              <w:rPr>
                <w:rFonts w:ascii="Times New Roman" w:hAnsi="Times New Roman" w:cs="Times New Roman"/>
                <w:color w:val="000000" w:themeColor="text1"/>
              </w:rPr>
              <w:t>代罪羔羊。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2104FA" w:rsidR="002104FA" w:rsidP="00775BB3" w:rsidRDefault="000304CE" w14:paraId="2F98EB53" w14:textId="343D83B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2104FA" w:rsidR="002104FA" w:rsidP="00775BB3" w:rsidRDefault="002104FA" w14:paraId="188890DE" w14:textId="59ECD188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E61361">
              <w:rPr>
                <w:rFonts w:hint="eastAsia" w:ascii="Times New Roman" w:hAnsi="Times New Roman" w:eastAsia="PMingLiU" w:cs="Times New Roman"/>
              </w:rPr>
              <w:t>5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C83AA2">
              <w:rPr>
                <w:rFonts w:hint="eastAsia" w:ascii="Times New Roman" w:hAnsi="Times New Roman" w:eastAsia="PMingLiU" w:cs="Times New Roman"/>
              </w:rPr>
              <w:t>7</w:t>
            </w:r>
          </w:p>
          <w:p w:rsidR="002104FA" w:rsidP="00775BB3" w:rsidRDefault="002104FA" w14:paraId="044621BE" w14:textId="77777777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2104FA" w:rsidR="00786561" w:rsidP="00775BB3" w:rsidRDefault="00786561" w14:paraId="4A2A5397" w14:textId="610CC6C4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2104FA" w:rsidR="006F7CB7" w:rsidTr="41E6DE60" w14:paraId="0CDDFED7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104FA" w:rsidR="006F7CB7" w:rsidP="005A7424" w:rsidRDefault="006F7CB7" w14:paraId="21068633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104FA" w:rsidR="006F7CB7" w:rsidP="005A7424" w:rsidRDefault="006F7CB7" w14:paraId="125716B7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lang w:eastAsia="zh-HK"/>
              </w:rPr>
              <w:t>深究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104FA" w:rsidR="006F7CB7" w:rsidP="005A7424" w:rsidRDefault="006F7CB7" w14:paraId="320F2932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104FA" w:rsidR="006F7CB7" w:rsidP="005A7424" w:rsidRDefault="006F7CB7" w14:paraId="0AAC3E48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2104FA" w:rsidR="002104FA" w:rsidTr="41E6DE60" w14:paraId="5EFCB997" w14:textId="77777777">
        <w:tc>
          <w:tcPr>
            <w:tcW w:w="1418" w:type="dxa"/>
            <w:tcMar/>
          </w:tcPr>
          <w:p w:rsidRPr="002104FA" w:rsidR="002104FA" w:rsidP="00775BB3" w:rsidRDefault="006D6ADC" w14:paraId="0808516B" w14:textId="2A588802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15</w:t>
            </w:r>
          </w:p>
        </w:tc>
        <w:tc>
          <w:tcPr>
            <w:tcW w:w="4961" w:type="dxa"/>
            <w:tcMar/>
          </w:tcPr>
          <w:p w:rsidR="0022641E" w:rsidP="0022641E" w:rsidRDefault="0022641E" w14:paraId="7FDFE01C" w14:textId="33DE2D28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教</w:t>
            </w:r>
            <w:r w:rsidR="001236E1">
              <w:rPr>
                <w:rFonts w:hint="eastAsia" w:ascii="Times New Roman" w:hAnsi="Times New Roman" w:cs="Times New Roman"/>
              </w:rPr>
              <w:t>師</w:t>
            </w:r>
            <w:r>
              <w:rPr>
                <w:rFonts w:hint="eastAsia" w:ascii="Times New Roman" w:hAnsi="Times New Roman" w:cs="Times New Roman"/>
              </w:rPr>
              <w:t>講解</w:t>
            </w:r>
            <w:r w:rsidRPr="002104FA">
              <w:rPr>
                <w:rFonts w:ascii="Times New Roman" w:hAnsi="Times New Roman" w:cs="Times New Roman"/>
              </w:rPr>
              <w:t>案例：</w:t>
            </w:r>
          </w:p>
          <w:p w:rsidRPr="002104FA" w:rsidR="0022641E" w:rsidP="001236E1" w:rsidRDefault="0022641E" w14:paraId="4AA585B6" w14:textId="77777777">
            <w:pPr>
              <w:numPr>
                <w:ilvl w:val="0"/>
                <w:numId w:val="5"/>
              </w:num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「租借戶口篇」【</w:t>
            </w:r>
            <w:hyperlink w:history="1" w:anchor="p=5" r:id="rId12">
              <w:r w:rsidRPr="002104FA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https://www.police.gov.hk/info/ebook/fiib/2024/01/index.html#p=5</w:t>
              </w:r>
            </w:hyperlink>
            <w:r w:rsidRPr="002104FA">
              <w:rPr>
                <w:rFonts w:ascii="Times New Roman" w:hAnsi="Times New Roman" w:cs="Times New Roman"/>
              </w:rPr>
              <w:t>】</w:t>
            </w:r>
          </w:p>
          <w:p w:rsidRPr="002104FA" w:rsidR="0022641E" w:rsidP="0022641E" w:rsidRDefault="0022641E" w14:paraId="4B07748D" w14:textId="77777777">
            <w:pPr>
              <w:numPr>
                <w:ilvl w:val="0"/>
                <w:numId w:val="5"/>
              </w:num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詐騙及搵快錢</w:t>
            </w:r>
          </w:p>
          <w:p w:rsidR="0022641E" w:rsidP="0022641E" w:rsidRDefault="0022641E" w14:paraId="51CFE231" w14:textId="7777777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【</w:t>
            </w:r>
            <w:r w:rsidRPr="002104FA">
              <w:rPr>
                <w:rFonts w:ascii="Times New Roman" w:hAnsi="Times New Roman" w:cs="Times New Roman"/>
              </w:rPr>
              <w:t xml:space="preserve"> </w:t>
            </w:r>
            <w:r w:rsidRPr="002104FA">
              <w:rPr>
                <w:rFonts w:ascii="Times New Roman" w:hAnsi="Times New Roman" w:cs="Times New Roman"/>
              </w:rPr>
              <w:t>拘</w:t>
            </w:r>
            <w:r w:rsidRPr="002104FA">
              <w:rPr>
                <w:rFonts w:ascii="Times New Roman" w:hAnsi="Times New Roman" w:cs="Times New Roman"/>
              </w:rPr>
              <w:t>20</w:t>
            </w:r>
            <w:r w:rsidRPr="002104FA">
              <w:rPr>
                <w:rFonts w:ascii="Times New Roman" w:hAnsi="Times New Roman" w:cs="Times New Roman"/>
              </w:rPr>
              <w:t>人</w:t>
            </w:r>
            <w:r w:rsidRPr="002104FA">
              <w:rPr>
                <w:rFonts w:ascii="Times New Roman" w:hAnsi="Times New Roman" w:cs="Times New Roman"/>
              </w:rPr>
              <w:t xml:space="preserve"> • </w:t>
            </w:r>
            <w:r w:rsidRPr="002104FA">
              <w:rPr>
                <w:rFonts w:ascii="Times New Roman" w:hAnsi="Times New Roman" w:cs="Times New Roman"/>
              </w:rPr>
              <w:t>「飊影」行動打擊詐騙及搵快錢罪行</w:t>
            </w:r>
            <w:r w:rsidRPr="002104FA">
              <w:rPr>
                <w:rFonts w:ascii="Times New Roman" w:hAnsi="Times New Roman" w:cs="Times New Roman"/>
              </w:rPr>
              <w:t xml:space="preserve"> • </w:t>
            </w:r>
            <w:r w:rsidRPr="002104FA">
              <w:rPr>
                <w:rFonts w:ascii="Times New Roman" w:hAnsi="Times New Roman" w:cs="Times New Roman"/>
              </w:rPr>
              <w:t>案情簡報</w:t>
            </w:r>
            <w:r w:rsidRPr="002104FA">
              <w:rPr>
                <w:rFonts w:ascii="Times New Roman" w:hAnsi="Times New Roman" w:cs="Times New Roman"/>
              </w:rPr>
              <w:t xml:space="preserve"> </w:t>
            </w:r>
            <w:r w:rsidRPr="002104FA">
              <w:rPr>
                <w:rFonts w:ascii="Times New Roman" w:hAnsi="Times New Roman" w:cs="Times New Roman"/>
              </w:rPr>
              <w:t>】</w:t>
            </w:r>
          </w:p>
          <w:p w:rsidR="0022641E" w:rsidP="0022641E" w:rsidRDefault="0022641E" w14:paraId="472F4917" w14:textId="7777777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:rsidR="000F7A00" w:rsidP="0022641E" w:rsidRDefault="000F7A00" w14:paraId="07AD8B8E" w14:textId="6A93220B">
            <w:pPr>
              <w:snapToGrid w:val="0"/>
              <w:jc w:val="both"/>
              <w:rPr>
                <w:rFonts w:ascii="PMingLiU" w:hAnsi="PMingLiU" w:eastAsia="PMingLiU"/>
              </w:rPr>
            </w:pPr>
            <w:r w:rsidRPr="002104FA">
              <w:rPr>
                <w:rFonts w:ascii="Times New Roman" w:hAnsi="Times New Roman" w:eastAsia="PMingLiU" w:cs="Times New Roman"/>
              </w:rPr>
              <w:t>學生完成工作紙</w:t>
            </w:r>
            <w:r w:rsidRPr="00572811">
              <w:rPr>
                <w:rFonts w:ascii="PMingLiU" w:hAnsi="PMingLiU" w:eastAsia="PMingLiU"/>
              </w:rPr>
              <w:t>任務</w:t>
            </w:r>
            <w:r w:rsidR="0022641E">
              <w:rPr>
                <w:rFonts w:hint="eastAsia" w:ascii="Times New Roman" w:hAnsi="Times New Roman" w:eastAsia="PMingLiU" w:cs="Times New Roman"/>
              </w:rPr>
              <w:t>1</w:t>
            </w:r>
            <w:r>
              <w:rPr>
                <w:rFonts w:hint="eastAsia" w:ascii="PMingLiU" w:hAnsi="PMingLiU" w:eastAsia="PMingLiU"/>
              </w:rPr>
              <w:t>。</w:t>
            </w:r>
          </w:p>
          <w:p w:rsidR="001236E1" w:rsidP="0022641E" w:rsidRDefault="001236E1" w14:paraId="3A291F9A" w14:textId="77777777">
            <w:pPr>
              <w:snapToGrid w:val="0"/>
              <w:jc w:val="both"/>
              <w:rPr>
                <w:rFonts w:hint="eastAsia" w:ascii="PMingLiU" w:hAnsi="PMingLiU" w:eastAsia="PMingLiU"/>
              </w:rPr>
            </w:pPr>
          </w:p>
          <w:p w:rsidRPr="002104FA" w:rsidR="00B27FFC" w:rsidP="00B27FFC" w:rsidRDefault="00B27FFC" w14:paraId="20258729" w14:textId="27CF8BAC">
            <w:pPr>
              <w:snapToGrid w:val="0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  <w:u w:val="single"/>
              </w:rPr>
              <w:t>認識違法活動的後果及辨識方法</w:t>
            </w:r>
          </w:p>
          <w:p w:rsidR="00C40988" w:rsidP="001236E1" w:rsidRDefault="00C40988" w14:paraId="2D455E66" w14:textId="77777777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  <w:p w:rsidRPr="002104FA" w:rsidR="00B27FFC" w:rsidP="001236E1" w:rsidRDefault="00B27FFC" w14:paraId="5ABF01B7" w14:textId="57387DF7">
            <w:p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法律後果：</w:t>
            </w:r>
          </w:p>
          <w:p w:rsidRPr="002104FA" w:rsidR="00B27FFC" w:rsidP="00B27FFC" w:rsidRDefault="00B27FFC" w14:paraId="6CB1B0CE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盜竊罪：最高可被判處監禁</w:t>
            </w:r>
            <w:r w:rsidRPr="002104FA">
              <w:rPr>
                <w:rFonts w:ascii="Times New Roman" w:hAnsi="Times New Roman" w:cs="Times New Roman"/>
              </w:rPr>
              <w:t xml:space="preserve"> 10 </w:t>
            </w:r>
            <w:r w:rsidRPr="002104FA">
              <w:rPr>
                <w:rFonts w:ascii="Times New Roman" w:hAnsi="Times New Roman" w:cs="Times New Roman"/>
              </w:rPr>
              <w:t>年。</w:t>
            </w:r>
          </w:p>
          <w:p w:rsidRPr="002104FA" w:rsidR="00B27FFC" w:rsidP="00B27FFC" w:rsidRDefault="00B27FFC" w14:paraId="77D8BB2E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欺詐罪：一經定罪，最高可判處監禁</w:t>
            </w:r>
            <w:r w:rsidRPr="002104FA">
              <w:rPr>
                <w:rFonts w:ascii="Times New Roman" w:hAnsi="Times New Roman" w:cs="Times New Roman"/>
              </w:rPr>
              <w:t xml:space="preserve"> 14</w:t>
            </w:r>
            <w:r w:rsidRPr="002104FA">
              <w:rPr>
                <w:rFonts w:ascii="Times New Roman" w:hAnsi="Times New Roman" w:cs="Times New Roman"/>
              </w:rPr>
              <w:t>年。</w:t>
            </w:r>
          </w:p>
          <w:p w:rsidR="00B27FFC" w:rsidP="00B27FFC" w:rsidRDefault="00B27FFC" w14:paraId="5091C6BA" w14:textId="77777777">
            <w:pPr>
              <w:numPr>
                <w:ilvl w:val="0"/>
                <w:numId w:val="6"/>
              </w:num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洗黑錢罪行：借出戶口或協助處理贓款，最高可被判罰款港幣</w:t>
            </w:r>
            <w:r w:rsidRPr="002104FA">
              <w:rPr>
                <w:rFonts w:ascii="Times New Roman" w:hAnsi="Times New Roman" w:cs="Times New Roman"/>
              </w:rPr>
              <w:t xml:space="preserve"> 500 </w:t>
            </w:r>
            <w:r w:rsidRPr="002104FA">
              <w:rPr>
                <w:rFonts w:ascii="Times New Roman" w:hAnsi="Times New Roman" w:cs="Times New Roman"/>
              </w:rPr>
              <w:t>萬元及監禁</w:t>
            </w:r>
            <w:r w:rsidRPr="002104FA">
              <w:rPr>
                <w:rFonts w:ascii="Times New Roman" w:hAnsi="Times New Roman" w:cs="Times New Roman"/>
              </w:rPr>
              <w:t xml:space="preserve"> 14 </w:t>
            </w:r>
            <w:r w:rsidRPr="002104FA">
              <w:rPr>
                <w:rFonts w:ascii="Times New Roman" w:hAnsi="Times New Roman" w:cs="Times New Roman"/>
              </w:rPr>
              <w:t>年。</w:t>
            </w:r>
            <w:r w:rsidRPr="002104FA">
              <w:rPr>
                <w:rFonts w:ascii="Times New Roman" w:hAnsi="Times New Roman" w:cs="Times New Roman"/>
              </w:rPr>
              <w:t xml:space="preserve"> </w:t>
            </w:r>
          </w:p>
          <w:p w:rsidR="00B27FFC" w:rsidP="00B27FFC" w:rsidRDefault="00B27FFC" w14:paraId="4599A34A" w14:textId="77777777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  <w:p w:rsidRPr="002104FA" w:rsidR="00B27FFC" w:rsidP="00B27FFC" w:rsidRDefault="00B27FFC" w14:paraId="1E18EF36" w14:textId="77777777">
            <w:pPr>
              <w:snapToGrid w:val="0"/>
              <w:contextualSpacing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前途毁滅性影響：</w:t>
            </w:r>
          </w:p>
          <w:p w:rsidRPr="00064A92" w:rsidR="00B27FFC" w:rsidP="41E6DE60" w:rsidRDefault="00B27FFC" w14:paraId="3D9DA357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  <w:lang w:val="en-GB"/>
              </w:rPr>
            </w:pPr>
            <w:r w:rsidRPr="41E6DE60" w:rsidR="0D2701D6">
              <w:rPr>
                <w:rFonts w:ascii="Times New Roman" w:hAnsi="Times New Roman" w:cs="Times New Roman"/>
                <w:b w:val="1"/>
                <w:bCs w:val="1"/>
                <w:lang w:val="en-GB"/>
              </w:rPr>
              <w:t>升學選擇受限：</w:t>
            </w:r>
            <w:r w:rsidRPr="41E6DE60" w:rsidR="0D2701D6">
              <w:rPr>
                <w:rFonts w:ascii="Times New Roman" w:hAnsi="Times New Roman" w:cs="Times New Roman"/>
                <w:lang w:val="en-GB"/>
              </w:rPr>
              <w:t>大學錄取時會審視其案底資料，影響升學機會。</w:t>
            </w:r>
          </w:p>
          <w:p w:rsidRPr="00064A92" w:rsidR="00B27FFC" w:rsidP="41E6DE60" w:rsidRDefault="00B27FFC" w14:paraId="63900756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  <w:lang w:val="en-GB"/>
              </w:rPr>
            </w:pPr>
            <w:r w:rsidRPr="41E6DE60" w:rsidR="0D2701D6">
              <w:rPr>
                <w:rFonts w:ascii="Times New Roman" w:hAnsi="Times New Roman" w:cs="Times New Roman"/>
                <w:b w:val="1"/>
                <w:bCs w:val="1"/>
                <w:lang w:val="en-GB"/>
              </w:rPr>
              <w:t>簽證及出入境受限：</w:t>
            </w:r>
            <w:r w:rsidRPr="41E6DE60" w:rsidR="0D2701D6">
              <w:rPr>
                <w:rFonts w:ascii="Times New Roman" w:hAnsi="Times New Roman" w:cs="Times New Roman"/>
                <w:lang w:val="en-GB"/>
              </w:rPr>
              <w:t>一旦涉及刑事紀錄，警務處一般不會發出良民證，申請出國留學、離境等將受限制。</w:t>
            </w:r>
          </w:p>
          <w:p w:rsidRPr="00FC79AD" w:rsidR="00B27FFC" w:rsidP="41E6DE60" w:rsidRDefault="00B27FFC" w14:paraId="27765A11" w14:textId="77777777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u w:val="single"/>
              </w:rPr>
            </w:pPr>
            <w:r w:rsidRPr="41E6DE60" w:rsidR="0D2701D6">
              <w:rPr>
                <w:rFonts w:ascii="Times New Roman" w:hAnsi="Times New Roman" w:cs="Times New Roman"/>
                <w:b w:val="1"/>
                <w:bCs w:val="1"/>
                <w:lang w:val="en-GB"/>
              </w:rPr>
              <w:t>成為被勒索的代罪羔羊：</w:t>
            </w:r>
            <w:r w:rsidRPr="41E6DE60" w:rsidR="0D2701D6">
              <w:rPr>
                <w:rFonts w:ascii="Times New Roman" w:hAnsi="Times New Roman" w:cs="Times New Roman"/>
                <w:lang w:val="en-GB"/>
              </w:rPr>
              <w:t>若交出私人資料，有機會被不法分子恐嚇，因越陷越深，最終承擔更重的刑責。</w:t>
            </w:r>
          </w:p>
          <w:p w:rsidRPr="00B27FFC" w:rsidR="00B27FFC" w:rsidP="41E6DE60" w:rsidRDefault="00B27FFC" w14:paraId="311877E8" w14:textId="0F064FD5">
            <w:pPr>
              <w:numPr>
                <w:ilvl w:val="0"/>
                <w:numId w:val="15"/>
              </w:numPr>
              <w:snapToGrid w:val="0"/>
              <w:spacing/>
              <w:contextualSpacing w:val="1"/>
              <w:jc w:val="both"/>
              <w:rPr>
                <w:rFonts w:ascii="Times New Roman" w:hAnsi="Times New Roman" w:cs="Times New Roman"/>
              </w:rPr>
            </w:pPr>
            <w:r w:rsidRPr="41E6DE60" w:rsidR="0D2701D6">
              <w:rPr>
                <w:rFonts w:ascii="Times New Roman" w:hAnsi="Times New Roman" w:cs="Times New Roman"/>
                <w:b w:val="1"/>
                <w:bCs w:val="1"/>
                <w:lang w:val="en-GB"/>
              </w:rPr>
              <w:t>無法考取專業牌照：</w:t>
            </w:r>
            <w:r w:rsidRPr="41E6DE60" w:rsidR="0D2701D6">
              <w:rPr>
                <w:rFonts w:ascii="Times New Roman" w:hAnsi="Times New Roman" w:cs="Times New Roman"/>
                <w:lang w:val="en-GB"/>
              </w:rPr>
              <w:t>社會上許多專業職位都需經過嚴格品格審查才獲發牌照。一旦涉及刑事紀錄，很大機會直接被拒絕發牌。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tcMar/>
          </w:tcPr>
          <w:p w:rsidRPr="002104FA" w:rsidR="0022641E" w:rsidP="00775BB3" w:rsidRDefault="002104FA" w14:paraId="12BCBED3" w14:textId="38443D8F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="0022641E" w:rsidP="0022641E" w:rsidRDefault="0022641E" w14:paraId="69CB781D" w14:textId="112045DF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4040B4">
              <w:rPr>
                <w:rFonts w:hint="eastAsia" w:ascii="Times New Roman" w:hAnsi="Times New Roman" w:eastAsia="PMingLiU" w:cs="Times New Roman"/>
                <w:lang w:eastAsia="zh-HK"/>
              </w:rPr>
              <w:t>8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</w:rPr>
              <w:t>1</w:t>
            </w:r>
            <w:r w:rsidR="004040B4">
              <w:rPr>
                <w:rFonts w:hint="eastAsia" w:ascii="Times New Roman" w:hAnsi="Times New Roman" w:eastAsia="PMingLiU" w:cs="Times New Roman"/>
              </w:rPr>
              <w:t>1</w:t>
            </w:r>
          </w:p>
          <w:p w:rsidR="0022641E" w:rsidP="0022641E" w:rsidRDefault="0022641E" w14:paraId="3DCBE6D9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="0022641E" w:rsidP="0022641E" w:rsidRDefault="0022641E" w14:paraId="5263E567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工作紙</w:t>
            </w:r>
            <w:r w:rsidRPr="00572811">
              <w:rPr>
                <w:rFonts w:ascii="PMingLiU" w:hAnsi="PMingLiU" w:eastAsia="PMingLiU"/>
              </w:rPr>
              <w:t>任務</w:t>
            </w:r>
            <w:r w:rsidRPr="002104FA">
              <w:rPr>
                <w:rFonts w:ascii="Times New Roman" w:hAnsi="Times New Roman" w:eastAsia="PMingLiU" w:cs="Times New Roman"/>
              </w:rPr>
              <w:t>1</w:t>
            </w:r>
          </w:p>
          <w:p w:rsidR="0022641E" w:rsidP="0022641E" w:rsidRDefault="0022641E" w14:paraId="5D6480B3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Pr="002104FA" w:rsidR="004C5EDE" w:rsidP="00775BB3" w:rsidRDefault="004C5EDE" w14:paraId="6DF15953" w14:textId="466B6919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2104FA" w:rsidR="00D93436" w:rsidTr="41E6DE60" w14:paraId="617E53CC" w14:textId="77777777">
        <w:tc>
          <w:tcPr>
            <w:tcW w:w="1418" w:type="dxa"/>
            <w:tcMar/>
          </w:tcPr>
          <w:p w:rsidR="00D93436" w:rsidP="005A7424" w:rsidRDefault="00790E60" w14:paraId="70AE9104" w14:textId="2CFA6D58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10</w:t>
            </w:r>
          </w:p>
        </w:tc>
        <w:tc>
          <w:tcPr>
            <w:tcW w:w="4961" w:type="dxa"/>
            <w:tcMar/>
          </w:tcPr>
          <w:p w:rsidR="006D6ADC" w:rsidP="006D6ADC" w:rsidRDefault="006D6ADC" w14:paraId="5609CBC2" w14:textId="642659C3">
            <w:pPr>
              <w:snapToGrid w:val="0"/>
              <w:jc w:val="both"/>
              <w:rPr>
                <w:rFonts w:ascii="PMingLiU" w:hAnsi="PMingLiU" w:eastAsia="PMingLiU"/>
                <w:color w:val="000000"/>
                <w:lang w:eastAsia="zh-HK"/>
              </w:rPr>
            </w:pPr>
            <w:r>
              <w:rPr>
                <w:rFonts w:hint="eastAsia"/>
              </w:rPr>
              <w:t>學生三人一組</w:t>
            </w:r>
            <w:r w:rsidRPr="00965EFF">
              <w:t>，</w:t>
            </w:r>
            <w:r>
              <w:rPr>
                <w:rFonts w:hint="eastAsia"/>
              </w:rPr>
              <w:t>就以下兩情境分別扮演</w:t>
            </w:r>
            <w:r w:rsidRPr="00965EFF">
              <w:t>答應組、拒絕組、猶豫組，</w:t>
            </w:r>
            <w:r>
              <w:rPr>
                <w:rFonts w:hint="eastAsia"/>
              </w:rPr>
              <w:t>說出</w:t>
            </w:r>
            <w:r w:rsidRPr="006D6ADC">
              <w:rPr>
                <w:lang w:val="en"/>
              </w:rPr>
              <w:t>出支持該選擇的理由</w:t>
            </w:r>
          </w:p>
          <w:p w:rsidR="006D6ADC" w:rsidP="006D6ADC" w:rsidRDefault="006D6ADC" w14:paraId="203C01CB" w14:textId="77777777">
            <w:pPr>
              <w:snapToGrid w:val="0"/>
              <w:jc w:val="both"/>
            </w:pPr>
          </w:p>
          <w:p w:rsidR="006D6ADC" w:rsidP="006D6ADC" w:rsidRDefault="006D6ADC" w14:paraId="6721C8D2" w14:textId="77777777">
            <w:pPr>
              <w:snapToGrid w:val="0"/>
              <w:jc w:val="both"/>
            </w:pPr>
            <w:r w:rsidRPr="00965EFF">
              <w:t>網上認識的「大哥哥」說：「你幫我把這包東西交給某人</w:t>
            </w:r>
            <w:r w:rsidRPr="00965EFF">
              <w:t>/</w:t>
            </w:r>
            <w:r w:rsidRPr="00965EFF">
              <w:t>幫我去便利店買幾張點數卡，我請你食漢堡包或者比</w:t>
            </w:r>
            <w:r w:rsidRPr="00965EFF">
              <w:t xml:space="preserve"> $50 </w:t>
            </w:r>
            <w:r w:rsidRPr="00965EFF">
              <w:t>你。」</w:t>
            </w:r>
          </w:p>
          <w:p w:rsidRPr="00965EFF" w:rsidR="00C83AA2" w:rsidP="006D6ADC" w:rsidRDefault="00C83AA2" w14:paraId="49B6D60D" w14:textId="77777777">
            <w:pPr>
              <w:snapToGrid w:val="0"/>
              <w:jc w:val="both"/>
              <w:rPr>
                <w:rFonts w:hint="eastAsia"/>
              </w:rPr>
            </w:pPr>
          </w:p>
          <w:p w:rsidRPr="00965EFF" w:rsidR="006D6ADC" w:rsidP="006D6ADC" w:rsidRDefault="006D6ADC" w14:paraId="16222092" w14:textId="77777777">
            <w:pPr>
              <w:snapToGrid w:val="0"/>
              <w:jc w:val="both"/>
            </w:pPr>
            <w:r w:rsidRPr="00965EFF">
              <w:t>在網上打機時，有陌生人說：「你幫我下載這個</w:t>
            </w:r>
            <w:r w:rsidRPr="00965EFF">
              <w:t xml:space="preserve"> App </w:t>
            </w:r>
            <w:r w:rsidRPr="00965EFF">
              <w:t>註冊帳號，或者把你的電話號碼</w:t>
            </w:r>
            <w:r w:rsidRPr="00965EFF">
              <w:t>/</w:t>
            </w:r>
            <w:r w:rsidRPr="00965EFF">
              <w:t>媽媽的密碼告訴我，我就送你全套珍貴遊戲儲值幣。」</w:t>
            </w:r>
          </w:p>
          <w:p w:rsidR="006D6ADC" w:rsidP="006D6ADC" w:rsidRDefault="006D6ADC" w14:paraId="3DD9C9DC" w14:textId="77777777">
            <w:pPr>
              <w:snapToGrid w:val="0"/>
              <w:jc w:val="both"/>
            </w:pPr>
          </w:p>
          <w:p w:rsidR="00D93436" w:rsidP="006D6ADC" w:rsidRDefault="00D93436" w14:paraId="73FE3618" w14:textId="25C8535D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PMingLiU" w:hAnsi="PMingLiU" w:eastAsia="PMingLiU"/>
                <w:color w:val="000000"/>
                <w:lang w:eastAsia="zh-HK"/>
              </w:rPr>
              <w:t>教師</w:t>
            </w:r>
            <w:r w:rsidR="006D6ADC">
              <w:rPr>
                <w:rFonts w:hint="eastAsia" w:ascii="PMingLiU" w:hAnsi="PMingLiU" w:eastAsia="PMingLiU"/>
                <w:color w:val="000000"/>
                <w:lang w:eastAsia="zh-HK"/>
              </w:rPr>
              <w:t>引導作</w:t>
            </w:r>
            <w:r w:rsidRPr="006D6ADC" w:rsidR="006D6ADC">
              <w:rPr>
                <w:rFonts w:ascii="PMingLiU" w:hAnsi="PMingLiU" w:eastAsia="PMingLiU"/>
                <w:color w:val="000000"/>
                <w:lang w:eastAsia="zh-HK"/>
              </w:rPr>
              <w:t>價值澄清</w:t>
            </w:r>
            <w:r w:rsidRPr="00965EFF" w:rsidR="006D6ADC">
              <w:t>，</w:t>
            </w:r>
            <w:r w:rsidRPr="006D6ADC" w:rsidR="006D6ADC">
              <w:rPr>
                <w:rFonts w:ascii="PMingLiU" w:hAnsi="PMingLiU" w:eastAsia="PMingLiU"/>
                <w:color w:val="000000"/>
                <w:lang w:eastAsia="zh-HK"/>
              </w:rPr>
              <w:t>解構誘餌與揭示代價</w:t>
            </w:r>
          </w:p>
        </w:tc>
        <w:tc>
          <w:tcPr>
            <w:tcW w:w="709" w:type="dxa"/>
            <w:tcMar/>
          </w:tcPr>
          <w:p w:rsidRPr="002104FA" w:rsidR="00D93436" w:rsidP="005A7424" w:rsidRDefault="00D93436" w14:paraId="7A6E296E" w14:textId="5932F300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情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="00C83AA2" w:rsidP="00C83AA2" w:rsidRDefault="00C83AA2" w14:paraId="2A7E6F28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</w:rPr>
              <w:t>12-P15</w:t>
            </w:r>
          </w:p>
          <w:p w:rsidR="00D93436" w:rsidP="005A7424" w:rsidRDefault="00D93436" w14:paraId="6F3864C2" w14:textId="77777777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2104FA" w:rsidR="006D6ADC" w:rsidTr="41E6DE60" w14:paraId="74464285" w14:textId="77777777">
        <w:tc>
          <w:tcPr>
            <w:tcW w:w="1418" w:type="dxa"/>
            <w:tcMar/>
          </w:tcPr>
          <w:p w:rsidRPr="004C5EDE" w:rsidR="006D6ADC" w:rsidP="00752E94" w:rsidRDefault="00790E60" w14:paraId="7C4C7249" w14:textId="0F3762C6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5</w:t>
            </w:r>
          </w:p>
        </w:tc>
        <w:tc>
          <w:tcPr>
            <w:tcW w:w="4961" w:type="dxa"/>
            <w:tcMar/>
          </w:tcPr>
          <w:p w:rsidR="006D6ADC" w:rsidP="00752E94" w:rsidRDefault="006D6ADC" w14:paraId="1BC95D7F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  <w:lang w:val="en"/>
              </w:rPr>
            </w:pPr>
            <w:r>
              <w:rPr>
                <w:rFonts w:hint="eastAsia" w:ascii="Times New Roman" w:hAnsi="Times New Roman" w:eastAsia="PMingLiU" w:cs="Times New Roman"/>
                <w:lang w:val="en"/>
              </w:rPr>
              <w:t>教師指導學生</w:t>
            </w:r>
            <w:r w:rsidRPr="00F97012">
              <w:rPr>
                <w:rFonts w:ascii="Times New Roman" w:hAnsi="Times New Roman" w:eastAsia="PMingLiU" w:cs="Times New Roman"/>
                <w:lang w:val="en"/>
              </w:rPr>
              <w:t>分辨「搵快錢」違法活動</w:t>
            </w:r>
          </w:p>
          <w:p w:rsidR="006D6ADC" w:rsidP="00752E94" w:rsidRDefault="006D6ADC" w14:paraId="17149819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</w:p>
          <w:p w:rsidRPr="000F7A00" w:rsidR="006D6ADC" w:rsidP="00752E94" w:rsidRDefault="006D6ADC" w14:paraId="0C1BAB16" w14:textId="7777777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F7A00">
              <w:rPr>
                <w:rFonts w:ascii="Times New Roman" w:hAnsi="Times New Roman" w:eastAsia="PMingLiU" w:cs="Times New Roman"/>
              </w:rPr>
              <w:t>學生完成工作紙</w:t>
            </w:r>
            <w:r w:rsidRPr="000F7A00">
              <w:rPr>
                <w:rFonts w:ascii="PMingLiU" w:hAnsi="PMingLiU" w:eastAsia="PMingLiU"/>
              </w:rPr>
              <w:t>任務</w:t>
            </w:r>
            <w:r>
              <w:rPr>
                <w:rFonts w:hint="eastAsia" w:ascii="Times New Roman" w:hAnsi="Times New Roman" w:eastAsia="PMingLiU" w:cs="Times New Roman"/>
              </w:rPr>
              <w:t>2</w:t>
            </w:r>
          </w:p>
          <w:p w:rsidR="006D6ADC" w:rsidP="00752E94" w:rsidRDefault="006D6ADC" w14:paraId="1C7F20B8" w14:textId="77777777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Pr="002104FA" w:rsidR="006D6ADC" w:rsidP="00752E94" w:rsidRDefault="006D6ADC" w14:paraId="5416EF63" w14:textId="77777777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cs="Times New Roman"/>
              </w:rPr>
              <w:t>分辨違法活動要點：</w:t>
            </w:r>
          </w:p>
          <w:p w:rsidRPr="0022641E" w:rsidR="006D6ADC" w:rsidP="00752E94" w:rsidRDefault="006D6ADC" w14:paraId="0EEA79D1" w14:textId="77777777">
            <w:pPr>
              <w:pStyle w:val="13"/>
              <w:numPr>
                <w:ilvl w:val="0"/>
                <w:numId w:val="19"/>
              </w:numPr>
              <w:snapToGrid w:val="0"/>
              <w:spacing w:line="240" w:lineRule="auto"/>
              <w:jc w:val="both"/>
              <w:rPr>
                <w:rFonts w:ascii="PMingLiU" w:hAnsi="PMingLiU" w:eastAsia="PMingLiU"/>
              </w:rPr>
            </w:pPr>
            <w:r w:rsidRPr="0022641E">
              <w:rPr>
                <w:rFonts w:ascii="PMingLiU" w:hAnsi="PMingLiU" w:eastAsia="PMingLiU"/>
                <w:b/>
                <w:bCs/>
              </w:rPr>
              <w:t>神秘的報酬</w:t>
            </w:r>
            <w:r w:rsidRPr="0022641E">
              <w:rPr>
                <w:rFonts w:ascii="PMingLiU" w:hAnsi="PMingLiU" w:eastAsia="PMingLiU"/>
              </w:rPr>
              <w:t>：沒做甚麼事，對方卻答應送你昂貴的遊戲點數卡或現金。</w:t>
            </w:r>
          </w:p>
          <w:p w:rsidRPr="0022641E" w:rsidR="006D6ADC" w:rsidP="00752E94" w:rsidRDefault="006D6ADC" w14:paraId="544FFA07" w14:textId="77777777">
            <w:pPr>
              <w:pStyle w:val="13"/>
              <w:numPr>
                <w:ilvl w:val="0"/>
                <w:numId w:val="19"/>
              </w:numPr>
              <w:snapToGrid w:val="0"/>
              <w:spacing w:line="240" w:lineRule="auto"/>
              <w:jc w:val="both"/>
              <w:rPr>
                <w:rFonts w:ascii="PMingLiU" w:hAnsi="PMingLiU" w:eastAsia="PMingLiU"/>
              </w:rPr>
            </w:pPr>
            <w:r w:rsidRPr="0022641E">
              <w:rPr>
                <w:rFonts w:ascii="PMingLiU" w:hAnsi="PMingLiU" w:eastAsia="PMingLiU"/>
                <w:b/>
                <w:bCs/>
              </w:rPr>
              <w:t>要求秘密進行</w:t>
            </w:r>
            <w:r w:rsidRPr="0022641E">
              <w:rPr>
                <w:rFonts w:ascii="PMingLiU" w:hAnsi="PMingLiU" w:eastAsia="PMingLiU"/>
              </w:rPr>
              <w:t>：對方叫你「千萬不要告訴爸爸媽媽或老師」。</w:t>
            </w:r>
          </w:p>
          <w:p w:rsidRPr="0022641E" w:rsidR="006D6ADC" w:rsidP="00752E94" w:rsidRDefault="006D6ADC" w14:paraId="1B37B3BD" w14:textId="77777777">
            <w:pPr>
              <w:pStyle w:val="13"/>
              <w:numPr>
                <w:ilvl w:val="0"/>
                <w:numId w:val="19"/>
              </w:numPr>
              <w:snapToGrid w:val="0"/>
              <w:spacing w:line="240" w:lineRule="auto"/>
              <w:jc w:val="both"/>
              <w:rPr>
                <w:rFonts w:ascii="PMingLiU" w:hAnsi="PMingLiU" w:eastAsia="PMingLiU"/>
              </w:rPr>
            </w:pPr>
            <w:r w:rsidRPr="0022641E">
              <w:rPr>
                <w:rFonts w:ascii="PMingLiU" w:hAnsi="PMingLiU" w:eastAsia="PMingLiU"/>
                <w:b/>
                <w:bCs/>
              </w:rPr>
              <w:t>工作內容奇怪</w:t>
            </w:r>
            <w:r w:rsidRPr="0022641E">
              <w:rPr>
                <w:rFonts w:ascii="PMingLiU" w:hAnsi="PMingLiU" w:eastAsia="PMingLiU"/>
              </w:rPr>
              <w:t>：叫你幫忙傳遞不知道裝了甚麼的包裹，或者去便利店幫忙買大量點數卡。</w:t>
            </w:r>
          </w:p>
          <w:p w:rsidRPr="0022641E" w:rsidR="006D6ADC" w:rsidP="00752E94" w:rsidRDefault="006D6ADC" w14:paraId="42F7214B" w14:textId="77777777">
            <w:pPr>
              <w:pStyle w:val="13"/>
              <w:numPr>
                <w:ilvl w:val="0"/>
                <w:numId w:val="19"/>
              </w:numPr>
              <w:snapToGrid w:val="0"/>
              <w:spacing w:line="240" w:lineRule="auto"/>
              <w:jc w:val="both"/>
              <w:rPr>
                <w:rFonts w:ascii="PMingLiU" w:hAnsi="PMingLiU" w:eastAsia="PMingLiU"/>
              </w:rPr>
            </w:pPr>
            <w:r w:rsidRPr="0022641E">
              <w:rPr>
                <w:rFonts w:ascii="PMingLiU" w:hAnsi="PMingLiU" w:eastAsia="PMingLiU"/>
                <w:b/>
                <w:bCs/>
              </w:rPr>
              <w:t>索取重要密碼</w:t>
            </w:r>
            <w:r w:rsidRPr="0022641E">
              <w:rPr>
                <w:rFonts w:ascii="PMingLiU" w:hAnsi="PMingLiU" w:eastAsia="PMingLiU"/>
              </w:rPr>
              <w:t>：向你索取家人的信用卡號碼、手機驗證碼或個人密碼。</w:t>
            </w:r>
          </w:p>
          <w:p w:rsidRPr="0022641E" w:rsidR="006D6ADC" w:rsidP="00752E94" w:rsidRDefault="006D6ADC" w14:paraId="1DC5069A" w14:textId="77777777">
            <w:pPr>
              <w:pStyle w:val="13"/>
              <w:numPr>
                <w:ilvl w:val="0"/>
                <w:numId w:val="19"/>
              </w:numPr>
              <w:snapToGrid w:val="0"/>
              <w:spacing w:line="240" w:lineRule="auto"/>
              <w:jc w:val="both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22641E">
              <w:rPr>
                <w:rFonts w:ascii="PMingLiU" w:hAnsi="PMingLiU" w:eastAsia="PMingLiU"/>
                <w:b/>
                <w:bCs/>
              </w:rPr>
              <w:t>不對等的交換</w:t>
            </w:r>
            <w:r w:rsidRPr="0022641E">
              <w:rPr>
                <w:rFonts w:ascii="PMingLiU" w:hAnsi="PMingLiU" w:eastAsia="PMingLiU"/>
              </w:rPr>
              <w:t>：要求你用自己的電話號碼、學生證照片或帳號來換取好處。</w:t>
            </w:r>
          </w:p>
        </w:tc>
        <w:tc>
          <w:tcPr>
            <w:tcW w:w="709" w:type="dxa"/>
            <w:tcMar/>
          </w:tcPr>
          <w:p w:rsidR="006D6ADC" w:rsidP="00752E94" w:rsidRDefault="006D6ADC" w14:paraId="2A9AF8F2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行</w:t>
            </w:r>
          </w:p>
          <w:p w:rsidRPr="002104FA" w:rsidR="006D6ADC" w:rsidP="00752E94" w:rsidRDefault="006D6ADC" w14:paraId="164D1BD5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tcMar/>
          </w:tcPr>
          <w:p w:rsidR="006D6ADC" w:rsidP="00752E94" w:rsidRDefault="006D6ADC" w14:paraId="27316B89" w14:textId="1D962A5B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C83AA2">
              <w:rPr>
                <w:rFonts w:hint="eastAsia" w:ascii="Times New Roman" w:hAnsi="Times New Roman" w:eastAsia="PMingLiU" w:cs="Times New Roman"/>
              </w:rPr>
              <w:t>16</w:t>
            </w:r>
          </w:p>
          <w:p w:rsidR="006D6ADC" w:rsidP="00752E94" w:rsidRDefault="006D6ADC" w14:paraId="2DF7203E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Pr="002104FA" w:rsidR="006D6ADC" w:rsidP="00752E94" w:rsidRDefault="006D6ADC" w14:paraId="7C9CAA36" w14:textId="7777777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工作紙</w:t>
            </w:r>
            <w:r w:rsidRPr="002104FA">
              <w:rPr>
                <w:rFonts w:ascii="PMingLiU" w:hAnsi="PMingLiU" w:eastAsia="PMingLiU"/>
              </w:rPr>
              <w:t>任務</w:t>
            </w:r>
            <w:r>
              <w:rPr>
                <w:rFonts w:hint="eastAsia" w:ascii="Times New Roman" w:hAnsi="Times New Roman" w:eastAsia="PMingLiU" w:cs="Times New Roman"/>
              </w:rPr>
              <w:t>2</w:t>
            </w:r>
          </w:p>
          <w:p w:rsidRPr="002104FA" w:rsidR="006D6ADC" w:rsidP="00752E94" w:rsidRDefault="006D6ADC" w14:paraId="213AC298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  <w:p w:rsidRPr="002104FA" w:rsidR="006D6ADC" w:rsidP="00752E94" w:rsidRDefault="006D6ADC" w14:paraId="66480720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2104FA" w:rsidR="00F97012" w:rsidTr="41E6DE60" w14:paraId="590A547F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104FA" w:rsidR="00F97012" w:rsidP="00F97012" w:rsidRDefault="00F97012" w14:paraId="27EB088D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104FA" w:rsidR="00F97012" w:rsidP="00F97012" w:rsidRDefault="00F97012" w14:paraId="7EB3E0BC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2104FA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總結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104FA" w:rsidR="00F97012" w:rsidP="00F97012" w:rsidRDefault="00F97012" w14:paraId="55C1927E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104FA" w:rsidR="00F97012" w:rsidP="00F97012" w:rsidRDefault="00F97012" w14:paraId="7E1DD1E6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2104FA" w:rsidR="006D6ADC" w:rsidTr="41E6DE60" w14:paraId="7B39501D" w14:textId="77777777">
        <w:tc>
          <w:tcPr>
            <w:tcW w:w="1418" w:type="dxa"/>
            <w:shd w:val="clear" w:color="auto" w:fill="FFFFFF" w:themeFill="background1"/>
            <w:tcMar/>
          </w:tcPr>
          <w:p w:rsidRPr="002104FA" w:rsidR="006D6ADC" w:rsidP="00752E94" w:rsidRDefault="00790E60" w14:paraId="3063B36F" w14:textId="1E418D02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5</w:t>
            </w:r>
          </w:p>
        </w:tc>
        <w:tc>
          <w:tcPr>
            <w:tcW w:w="4961" w:type="dxa"/>
            <w:shd w:val="clear" w:color="auto" w:fill="FFFFFF" w:themeFill="background1"/>
            <w:tcMar/>
          </w:tcPr>
          <w:p w:rsidRPr="002104FA" w:rsidR="006D6ADC" w:rsidP="00752E94" w:rsidRDefault="006D6ADC" w14:paraId="7BE77B5E" w14:textId="77777777">
            <w:pPr>
              <w:snapToGrid w:val="0"/>
              <w:jc w:val="both"/>
            </w:pPr>
            <w:r w:rsidRPr="002104FA">
              <w:t>教師播放以下短片作總結：</w:t>
            </w:r>
          </w:p>
          <w:p w:rsidRPr="002104FA" w:rsidR="006D6ADC" w:rsidP="00752E94" w:rsidRDefault="006D6ADC" w14:paraId="7A74C160" w14:textId="77777777">
            <w:pPr>
              <w:numPr>
                <w:ilvl w:val="0"/>
                <w:numId w:val="10"/>
              </w:numPr>
              <w:snapToGrid w:val="0"/>
              <w:contextualSpacing/>
              <w:jc w:val="both"/>
            </w:pPr>
            <w:r w:rsidRPr="002104FA">
              <w:t>防騙三寶</w:t>
            </w:r>
          </w:p>
          <w:p w:rsidRPr="002104FA" w:rsidR="006D6ADC" w:rsidP="00752E94" w:rsidRDefault="006D6ADC" w14:paraId="6C2B865E" w14:textId="77777777">
            <w:pPr>
              <w:numPr>
                <w:ilvl w:val="0"/>
                <w:numId w:val="10"/>
              </w:numPr>
              <w:snapToGrid w:val="0"/>
              <w:contextualSpacing/>
              <w:rPr>
                <w:rFonts w:ascii="Times New Roman" w:hAnsi="Times New Roman" w:eastAsia="PMingLiU" w:cs="Times New Roman"/>
                <w:lang w:val="en-GB" w:eastAsia="zh-HK"/>
              </w:rPr>
            </w:pPr>
            <w:r w:rsidRPr="002104FA">
              <w:t>提子短片</w:t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2104FA" w:rsidR="006D6ADC" w:rsidP="00752E94" w:rsidRDefault="00790E60" w14:paraId="5CCEC626" w14:textId="523ED8EA">
            <w:pPr>
              <w:snapToGrid w:val="0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  <w:tcMar/>
          </w:tcPr>
          <w:p w:rsidRPr="002104FA" w:rsidR="006D6ADC" w:rsidP="00752E94" w:rsidRDefault="006D6ADC" w14:paraId="03947F58" w14:textId="4D9B6C32">
            <w:pPr>
              <w:snapToGrid w:val="0"/>
              <w:rPr>
                <w:rFonts w:ascii="Times New Roman" w:hAnsi="Times New Roman" w:eastAsia="PMingLiU" w:cs="Times New Roman"/>
                <w:lang w:eastAsia="zh-HK"/>
              </w:rPr>
            </w:pPr>
            <w:r w:rsidRPr="002104FA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110191">
              <w:rPr>
                <w:rFonts w:hint="eastAsia" w:ascii="Times New Roman" w:hAnsi="Times New Roman" w:eastAsia="PMingLiU" w:cs="Times New Roman"/>
              </w:rPr>
              <w:t>1</w:t>
            </w:r>
            <w:r w:rsidR="00C83AA2">
              <w:rPr>
                <w:rFonts w:hint="eastAsia" w:ascii="Times New Roman" w:hAnsi="Times New Roman" w:eastAsia="PMingLiU" w:cs="Times New Roman"/>
              </w:rPr>
              <w:t>7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2104FA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110191">
              <w:rPr>
                <w:rFonts w:hint="eastAsia" w:ascii="Times New Roman" w:hAnsi="Times New Roman" w:eastAsia="PMingLiU" w:cs="Times New Roman"/>
              </w:rPr>
              <w:t>18</w:t>
            </w:r>
          </w:p>
          <w:p w:rsidRPr="002104FA" w:rsidR="006D6ADC" w:rsidP="00752E94" w:rsidRDefault="006D6ADC" w14:paraId="72E5F6C8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</w:tc>
      </w:tr>
      <w:tr w:rsidRPr="002104FA" w:rsidR="005C7749" w:rsidTr="41E6DE60" w14:paraId="1F9C543D" w14:textId="77777777">
        <w:tc>
          <w:tcPr>
            <w:tcW w:w="1418" w:type="dxa"/>
            <w:shd w:val="clear" w:color="auto" w:fill="F2F2F2" w:themeFill="background1" w:themeFillShade="F2"/>
            <w:tcMar/>
          </w:tcPr>
          <w:p w:rsidRPr="002104FA" w:rsidR="005C7749" w:rsidP="005A7424" w:rsidRDefault="005C7749" w14:paraId="58FE7B8A" w14:textId="77777777">
            <w:pPr>
              <w:snapToGrid w:val="0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Pr="002104FA" w:rsidR="005C7749" w:rsidP="005A7424" w:rsidRDefault="005C7749" w14:paraId="35D647D5" w14:textId="77777777">
            <w:pPr>
              <w:snapToGrid w:val="0"/>
              <w:rPr>
                <w:b/>
              </w:rPr>
            </w:pPr>
            <w:r w:rsidRPr="002104FA">
              <w:rPr>
                <w:rFonts w:ascii="Times New Roman" w:hAnsi="Times New Roman" w:eastAsia="PMingLiU" w:cs="Times New Roman"/>
                <w:b/>
                <w:lang w:eastAsia="zh-HK"/>
              </w:rPr>
              <w:t>延展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2104FA" w:rsidR="005C7749" w:rsidP="005A7424" w:rsidRDefault="005C7749" w14:paraId="788E8307" w14:textId="77777777">
            <w:pPr>
              <w:snapToGrid w:val="0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  <w:tcMar/>
          </w:tcPr>
          <w:p w:rsidRPr="002104FA" w:rsidR="005C7749" w:rsidP="005A7424" w:rsidRDefault="005C7749" w14:paraId="0E459CC8" w14:textId="77777777">
            <w:pPr>
              <w:snapToGrid w:val="0"/>
              <w:rPr>
                <w:rFonts w:ascii="Times New Roman" w:hAnsi="Times New Roman" w:eastAsia="PMingLiU" w:cs="Times New Roman"/>
                <w:b/>
              </w:rPr>
            </w:pPr>
          </w:p>
        </w:tc>
      </w:tr>
      <w:tr w:rsidRPr="002104FA" w:rsidR="00F97012" w:rsidTr="41E6DE60" w14:paraId="468E60F9" w14:textId="77777777">
        <w:tc>
          <w:tcPr>
            <w:tcW w:w="1418" w:type="dxa"/>
            <w:tcMar/>
          </w:tcPr>
          <w:p w:rsidRPr="002104FA" w:rsidR="00F97012" w:rsidP="00F97012" w:rsidRDefault="00F97012" w14:paraId="10EEE4F3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4961" w:type="dxa"/>
            <w:tcMar/>
          </w:tcPr>
          <w:p w:rsidRPr="002104FA" w:rsidR="00F97012" w:rsidP="00F97012" w:rsidRDefault="00F97012" w14:paraId="37D1FBA5" w14:textId="77777777">
            <w:pPr>
              <w:snapToGrid w:val="0"/>
            </w:pPr>
            <w:r w:rsidRPr="002104FA">
              <w:t>承諾行動：（可參考）</w:t>
            </w:r>
          </w:p>
          <w:p w:rsidRPr="002104FA" w:rsidR="00F97012" w:rsidP="00F97012" w:rsidRDefault="00F97012" w14:paraId="0DAFB9B8" w14:textId="569EB149">
            <w:pPr>
              <w:snapToGrid w:val="0"/>
              <w:contextualSpacing/>
              <w:rPr>
                <w:rFonts w:ascii="Times New Roman" w:hAnsi="Times New Roman" w:eastAsia="PMingLiU" w:cs="Times New Roman"/>
                <w:bCs/>
                <w:lang w:eastAsia="zh-HK"/>
              </w:rPr>
            </w:pPr>
            <w:r w:rsidRPr="002104FA">
              <w:t>我承諾會提高警覺，拒絕「搵快錢」陷阱。</w:t>
            </w:r>
          </w:p>
        </w:tc>
        <w:tc>
          <w:tcPr>
            <w:tcW w:w="709" w:type="dxa"/>
            <w:tcMar/>
          </w:tcPr>
          <w:p w:rsidRPr="002104FA" w:rsidR="00F97012" w:rsidP="00F97012" w:rsidRDefault="00F97012" w14:paraId="297473FA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2104FA">
              <w:rPr>
                <w:rFonts w:ascii="Times New Roman" w:hAnsi="Times New Roman" w:eastAsia="PMingLiU" w:cs="Times New Roman"/>
              </w:rPr>
              <w:t>行</w:t>
            </w:r>
          </w:p>
        </w:tc>
        <w:tc>
          <w:tcPr>
            <w:tcW w:w="1933" w:type="dxa"/>
            <w:tcMar/>
          </w:tcPr>
          <w:p w:rsidRPr="002104FA" w:rsidR="00F97012" w:rsidP="00F97012" w:rsidRDefault="00F97012" w14:paraId="73921722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</w:p>
        </w:tc>
      </w:tr>
    </w:tbl>
    <w:p w:rsidR="00D93436" w:rsidP="00B27FFC" w:rsidRDefault="00D93436" w14:paraId="1355F4A6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eastAsia="zh-TW"/>
        </w:rPr>
      </w:pPr>
    </w:p>
    <w:p w:rsidR="00D93436" w:rsidRDefault="00D93436" w14:paraId="3E0CA541" w14:textId="77777777">
      <w:pPr>
        <w:rPr>
          <w:rFonts w:ascii="Times New Roman" w:hAnsi="Times New Roman" w:cs="Times New Roman"/>
          <w:b/>
          <w:bCs/>
          <w:color w:val="000000"/>
          <w:lang w:eastAsia="zh-TW"/>
        </w:rPr>
      </w:pPr>
      <w:r>
        <w:rPr>
          <w:rFonts w:ascii="Times New Roman" w:hAnsi="Times New Roman" w:cs="Times New Roman"/>
          <w:b/>
          <w:bCs/>
          <w:color w:val="000000"/>
          <w:lang w:eastAsia="zh-TW"/>
        </w:rPr>
        <w:br w:type="page"/>
      </w:r>
    </w:p>
    <w:p w:rsidRPr="00B27FFC" w:rsidR="00C000D3" w:rsidP="00B27FFC" w:rsidRDefault="00000000" w14:paraId="58825109" w14:textId="63974A5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eastAsia="zh-TW"/>
        </w:rPr>
      </w:pPr>
      <w:r w:rsidRPr="00B27FFC">
        <w:rPr>
          <w:rFonts w:hint="eastAsia" w:ascii="Times New Roman" w:hAnsi="Times New Roman" w:cs="Times New Roman"/>
          <w:b/>
          <w:bCs/>
          <w:color w:val="000000"/>
          <w:lang w:eastAsia="zh-TW"/>
        </w:rPr>
        <w:t>參考資料：</w:t>
      </w:r>
    </w:p>
    <w:p w:rsidRPr="00533DD6" w:rsidR="002104FA" w:rsidP="00B27FFC" w:rsidRDefault="002104FA" w14:paraId="04B98115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1A6BAA74" w14:textId="79835E4F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罪案數字於網路上之材料</w:t>
      </w:r>
      <w:r w:rsidRPr="00533DD6" w:rsidR="002104FA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2104FA" w14:paraId="7C6303C4" w14:textId="2551FB61">
      <w:pPr>
        <w:widowControl/>
        <w:snapToGrid w:val="0"/>
        <w:spacing w:after="0" w:line="240" w:lineRule="auto"/>
        <w:ind w:left="567" w:hanging="567"/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</w:pP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香港警務處（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2026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2025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年香港整體治安情況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。香港特別行政區政府香港警務處。</w:t>
      </w:r>
      <w:hyperlink r:id="rId13">
        <w:r w:rsidRPr="00533DD6">
          <w:rPr>
            <w:rFonts w:ascii="Times New Roman" w:hAnsi="Times New Roman" w:eastAsia="PMingLiU" w:cs="Times New Roman"/>
            <w:kern w:val="2"/>
            <w:lang w:val="en-US" w:eastAsia="zh-HK"/>
            <w14:ligatures w14:val="standardContextual"/>
          </w:rPr>
          <w:t>https://www.police.gov.hk/ppp_tc/01_about_us/cp_ye.html</w:t>
        </w:r>
      </w:hyperlink>
    </w:p>
    <w:p w:rsidR="002104FA" w:rsidP="00B27FFC" w:rsidRDefault="002104FA" w14:paraId="66CA78E4" w14:textId="433FF84B">
      <w:pPr>
        <w:widowControl/>
        <w:snapToGrid w:val="0"/>
        <w:spacing w:after="0" w:line="240" w:lineRule="auto"/>
        <w:ind w:left="567" w:hanging="141"/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</w:pP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（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2025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年，全港共錄得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89 137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宗罪案，網上求職騙案有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4 095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宗，升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6.3%</w:t>
      </w:r>
      <w:r w:rsidR="0052531D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【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＋</w:t>
      </w:r>
      <w:r w:rsidRPr="00533DD6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242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宗</w:t>
      </w:r>
      <w:r w:rsidR="0052531D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】</w:t>
      </w:r>
      <w:r w:rsidRPr="00533DD6"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。）</w:t>
      </w:r>
    </w:p>
    <w:p w:rsidR="0093563C" w:rsidP="00B27FFC" w:rsidRDefault="0093563C" w14:paraId="740E3E9D" w14:textId="77777777">
      <w:pPr>
        <w:widowControl/>
        <w:snapToGrid w:val="0"/>
        <w:spacing w:after="0" w:line="240" w:lineRule="auto"/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</w:pPr>
    </w:p>
    <w:p w:rsidRPr="00533DD6" w:rsidR="00C000D3" w:rsidP="0008101C" w:rsidRDefault="0093563C" w14:paraId="52C18FD5" w14:textId="3C3B1E5C">
      <w:pPr>
        <w:widowControl/>
        <w:snapToGrid w:val="0"/>
        <w:spacing w:after="0" w:line="240" w:lineRule="auto"/>
        <w:rPr>
          <w:rFonts w:ascii="Times New Roman" w:hAnsi="Times New Roman" w:cs="Times New Roman"/>
        </w:rPr>
      </w:pPr>
      <w:r w:rsidRPr="0093563C">
        <w:rPr>
          <w:rFonts w:ascii="Times New Roman" w:hAnsi="Times New Roman" w:eastAsia="PMingLiU" w:cs="Times New Roman"/>
          <w:kern w:val="2"/>
          <w:lang w:val="en-US" w:eastAsia="zh-HK"/>
          <w14:ligatures w14:val="standardContextual"/>
        </w:rPr>
        <w:t>案件簡報</w:t>
      </w:r>
      <w:r>
        <w:rPr>
          <w:rFonts w:hint="eastAsia" w:ascii="Times New Roman" w:hAnsi="Times New Roman" w:eastAsia="PMingLiU" w:cs="Times New Roman"/>
          <w:kern w:val="2"/>
          <w:lang w:val="en-US" w:eastAsia="zh-HK"/>
          <w14:ligatures w14:val="standardContextual"/>
        </w:rPr>
        <w:t>：</w:t>
      </w: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2025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ascii="Times New Roman" w:hAnsi="Times New Roman" w:cs="Times New Roman"/>
          <w:color w:val="131313"/>
          <w:lang w:eastAsia="zh-TW"/>
        </w:rPr>
        <w:t>【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拘</w:t>
      </w:r>
      <w:r w:rsidRPr="00533DD6">
        <w:rPr>
          <w:rFonts w:ascii="Times New Roman" w:hAnsi="Times New Roman" w:cs="Times New Roman"/>
          <w:color w:val="131313"/>
          <w:lang w:eastAsia="zh-TW"/>
        </w:rPr>
        <w:t>20</w:t>
      </w:r>
      <w:r w:rsidRPr="00533DD6">
        <w:rPr>
          <w:rFonts w:ascii="Times New Roman" w:hAnsi="Times New Roman" w:cs="Times New Roman"/>
          <w:color w:val="131313"/>
          <w:lang w:eastAsia="zh-TW"/>
        </w:rPr>
        <w:t>人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• </w:t>
      </w:r>
      <w:r w:rsidRPr="00533DD6">
        <w:rPr>
          <w:rFonts w:ascii="Times New Roman" w:hAnsi="Times New Roman" w:cs="Times New Roman"/>
          <w:color w:val="131313"/>
          <w:lang w:eastAsia="zh-TW"/>
        </w:rPr>
        <w:t>「</w:t>
      </w:r>
      <w:r w:rsidRPr="00533DD6">
        <w:rPr>
          <w:rFonts w:hint="eastAsia" w:ascii="Times New Roman" w:hAnsi="Times New Roman" w:cs="Times New Roman"/>
          <w:color w:val="131313"/>
          <w:lang w:eastAsia="zh-TW"/>
        </w:rPr>
        <w:t>飊影」行動打擊詐騙及搵快錢罪行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• </w:t>
      </w:r>
      <w:r w:rsidRPr="00533DD6">
        <w:rPr>
          <w:rFonts w:ascii="Times New Roman" w:hAnsi="Times New Roman" w:cs="Times New Roman"/>
          <w:color w:val="131313"/>
          <w:lang w:eastAsia="zh-TW"/>
        </w:rPr>
        <w:t>案情簡報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131313"/>
          <w:lang w:eastAsia="zh-TW"/>
        </w:rPr>
        <w:t>。</w:t>
      </w:r>
      <w:hyperlink r:id="rId14">
        <w:r w:rsidRPr="00533DD6">
          <w:rPr>
            <w:rFonts w:ascii="Times New Roman" w:hAnsi="Times New Roman" w:cs="Times New Roman"/>
            <w:color w:val="0563C1"/>
            <w:u w:val="single"/>
          </w:rPr>
          <w:t>https://www.youtube.com/watch?v=L_jyB6DsSpY</w:t>
        </w:r>
      </w:hyperlink>
    </w:p>
    <w:p w:rsidR="0093563C" w:rsidP="00B27FFC" w:rsidRDefault="0093563C" w14:paraId="2DBFD364" w14:textId="77777777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131313"/>
          <w:lang w:eastAsia="zh-TW"/>
        </w:rPr>
      </w:pPr>
    </w:p>
    <w:p w:rsidR="0093563C" w:rsidP="00B27FFC" w:rsidRDefault="0093563C" w14:paraId="54EEB875" w14:textId="2B192402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131313"/>
          <w:lang w:eastAsia="zh-TW"/>
        </w:rPr>
      </w:pP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2026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【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拘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59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人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•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「風憲」行動打擊搵快錢罪行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•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案情簡報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 xml:space="preserve"> </w:t>
      </w:r>
      <w:r w:rsidRPr="0093563C">
        <w:rPr>
          <w:rFonts w:hint="eastAsia" w:ascii="Times New Roman" w:hAnsi="Times New Roman" w:cs="Times New Roman"/>
          <w:color w:val="131313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131313"/>
          <w:lang w:eastAsia="zh-TW"/>
        </w:rPr>
        <w:t>。</w:t>
      </w:r>
      <w:hyperlink r:id="rId15">
        <w:r w:rsidRPr="00B23374">
          <w:rPr>
            <w:rFonts w:ascii="Times New Roman" w:hAnsi="Times New Roman" w:cs="Times New Roman"/>
            <w:color w:val="0563C1"/>
            <w:u w:val="single"/>
            <w:lang w:eastAsia="zh-TW"/>
          </w:rPr>
          <w:t>https://www.youtube.com/watch?v=qh3_6VfOHqA</w:t>
        </w:r>
      </w:hyperlink>
    </w:p>
    <w:p w:rsidR="00C000D3" w:rsidP="00B27FFC" w:rsidRDefault="0093563C" w14:paraId="66B7B3F2" w14:textId="35B8BBBF">
      <w:pPr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/>
        <w:rPr>
          <w:rFonts w:ascii="Times New Roman" w:hAnsi="Times New Roman" w:cs="Times New Roman"/>
          <w:color w:val="131313"/>
          <w:lang w:eastAsia="zh-TW"/>
        </w:rPr>
      </w:pP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 w:rsidRPr="00533DD6">
        <w:rPr>
          <w:rFonts w:ascii="Times New Roman" w:hAnsi="Times New Roman" w:cs="Times New Roman"/>
          <w:color w:val="131313"/>
          <w:lang w:eastAsia="zh-TW"/>
        </w:rPr>
        <w:t>於</w:t>
      </w:r>
      <w:r w:rsidRPr="00533DD6">
        <w:rPr>
          <w:rFonts w:ascii="Times New Roman" w:hAnsi="Times New Roman" w:cs="Times New Roman"/>
          <w:color w:val="131313"/>
          <w:lang w:eastAsia="zh-TW"/>
        </w:rPr>
        <w:t>2026</w:t>
      </w:r>
      <w:r w:rsidRPr="00533DD6">
        <w:rPr>
          <w:rFonts w:ascii="Times New Roman" w:hAnsi="Times New Roman" w:cs="Times New Roman"/>
          <w:color w:val="131313"/>
          <w:lang w:eastAsia="zh-TW"/>
        </w:rPr>
        <w:t>年</w:t>
      </w:r>
      <w:r w:rsidRPr="00533DD6">
        <w:rPr>
          <w:rFonts w:ascii="Times New Roman" w:hAnsi="Times New Roman" w:cs="Times New Roman"/>
          <w:color w:val="131313"/>
          <w:lang w:eastAsia="zh-TW"/>
        </w:rPr>
        <w:t>1</w:t>
      </w:r>
      <w:r w:rsidRPr="00533DD6">
        <w:rPr>
          <w:rFonts w:ascii="Times New Roman" w:hAnsi="Times New Roman" w:cs="Times New Roman"/>
          <w:color w:val="131313"/>
          <w:lang w:eastAsia="zh-TW"/>
        </w:rPr>
        <w:t>月</w:t>
      </w:r>
      <w:r w:rsidRPr="00533DD6">
        <w:rPr>
          <w:rFonts w:ascii="Times New Roman" w:hAnsi="Times New Roman" w:cs="Times New Roman"/>
          <w:color w:val="131313"/>
          <w:lang w:eastAsia="zh-TW"/>
        </w:rPr>
        <w:t>25</w:t>
      </w:r>
      <w:r w:rsidRPr="00533DD6">
        <w:rPr>
          <w:rFonts w:ascii="Times New Roman" w:hAnsi="Times New Roman" w:cs="Times New Roman"/>
          <w:color w:val="131313"/>
          <w:lang w:eastAsia="zh-TW"/>
        </w:rPr>
        <w:t>至</w:t>
      </w:r>
      <w:r w:rsidRPr="00533DD6">
        <w:rPr>
          <w:rFonts w:ascii="Times New Roman" w:hAnsi="Times New Roman" w:cs="Times New Roman"/>
          <w:color w:val="131313"/>
          <w:lang w:eastAsia="zh-TW"/>
        </w:rPr>
        <w:t>2</w:t>
      </w:r>
      <w:r w:rsidRPr="00533DD6">
        <w:rPr>
          <w:rFonts w:ascii="Times New Roman" w:hAnsi="Times New Roman" w:cs="Times New Roman"/>
          <w:color w:val="131313"/>
          <w:lang w:eastAsia="zh-TW"/>
        </w:rPr>
        <w:t>月</w:t>
      </w:r>
      <w:r w:rsidRPr="00533DD6">
        <w:rPr>
          <w:rFonts w:ascii="Times New Roman" w:hAnsi="Times New Roman" w:cs="Times New Roman"/>
          <w:color w:val="131313"/>
          <w:lang w:eastAsia="zh-TW"/>
        </w:rPr>
        <w:t>13</w:t>
      </w:r>
      <w:r w:rsidRPr="00533DD6">
        <w:rPr>
          <w:rFonts w:ascii="Times New Roman" w:hAnsi="Times New Roman" w:cs="Times New Roman"/>
          <w:color w:val="131313"/>
          <w:lang w:eastAsia="zh-TW"/>
        </w:rPr>
        <w:t>日，深水</w:t>
      </w:r>
      <w:r w:rsidRPr="00533DD6">
        <w:rPr>
          <w:rFonts w:hint="eastAsia" w:ascii="Times New Roman" w:hAnsi="Times New Roman" w:cs="Times New Roman"/>
          <w:color w:val="131313"/>
          <w:lang w:eastAsia="zh-TW"/>
        </w:rPr>
        <w:t>埗警區刑事部展開代號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 w:rsidRPr="00533DD6">
        <w:rPr>
          <w:rFonts w:ascii="Times New Roman" w:hAnsi="Times New Roman" w:cs="Times New Roman"/>
          <w:color w:val="131313"/>
          <w:lang w:eastAsia="zh-TW"/>
        </w:rPr>
        <w:t>「風憲」的行動，打擊搵快錢相關罪案。</w:t>
      </w:r>
      <w:r w:rsidRPr="00533DD6">
        <w:rPr>
          <w:rFonts w:ascii="Times New Roman" w:hAnsi="Times New Roman" w:cs="Times New Roman"/>
          <w:color w:val="131313"/>
          <w:lang w:eastAsia="zh-TW"/>
        </w:rPr>
        <w:t xml:space="preserve"> </w:t>
      </w:r>
      <w:r>
        <w:rPr>
          <w:rFonts w:hint="eastAsia" w:ascii="Times New Roman" w:hAnsi="Times New Roman" w:cs="Times New Roman"/>
          <w:color w:val="131313"/>
          <w:lang w:eastAsia="zh-TW"/>
        </w:rPr>
        <w:t>）</w:t>
      </w:r>
    </w:p>
    <w:p w:rsidRPr="00533DD6" w:rsidR="0093563C" w:rsidP="00B27FFC" w:rsidRDefault="0093563C" w14:paraId="6F4F4ADF" w14:textId="1E330A04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  <w:lang w:val="fi-FI"/>
        </w:rPr>
      </w:pPr>
      <w:r w:rsidRPr="0093563C">
        <w:rPr>
          <w:rFonts w:ascii="Times New Roman" w:hAnsi="Times New Roman" w:cs="Times New Roman"/>
          <w:color w:val="131313"/>
          <w:lang w:eastAsia="zh-TW"/>
        </w:rPr>
        <w:t>香港警察</w:t>
      </w:r>
      <w:r w:rsidRPr="0093563C">
        <w:rPr>
          <w:rFonts w:ascii="Times New Roman" w:hAnsi="Times New Roman" w:cs="Times New Roman"/>
          <w:color w:val="131313"/>
          <w:lang w:eastAsia="zh-TW"/>
        </w:rPr>
        <w:t xml:space="preserve"> Hong Kong Police</w:t>
      </w:r>
      <w:r>
        <w:rPr>
          <w:rFonts w:hint="eastAsia" w:ascii="Times New Roman" w:hAnsi="Times New Roman" w:cs="Times New Roman"/>
          <w:color w:val="131313"/>
          <w:lang w:eastAsia="zh-TW"/>
        </w:rPr>
        <w:t>（</w:t>
      </w:r>
      <w:r>
        <w:rPr>
          <w:rFonts w:hint="eastAsia" w:ascii="Times New Roman" w:hAnsi="Times New Roman" w:cs="Times New Roman"/>
          <w:color w:val="131313"/>
          <w:lang w:eastAsia="zh-TW"/>
        </w:rPr>
        <w:t>2026</w:t>
      </w:r>
      <w:r>
        <w:rPr>
          <w:rFonts w:hint="eastAsia" w:ascii="Times New Roman" w:hAnsi="Times New Roman" w:cs="Times New Roman"/>
          <w:color w:val="131313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【拘</w:t>
      </w:r>
      <w:r w:rsidRPr="00533DD6">
        <w:rPr>
          <w:rFonts w:ascii="Times New Roman" w:hAnsi="Times New Roman" w:cs="Times New Roman"/>
          <w:color w:val="000000"/>
          <w:lang w:eastAsia="zh-TW"/>
        </w:rPr>
        <w:t>10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人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•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「韌軀」行動打擊非法收債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• 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案情簡報</w:t>
      </w:r>
      <w:r w:rsidRPr="00533DD6">
        <w:rPr>
          <w:rFonts w:ascii="Times New Roman" w:hAnsi="Times New Roman" w:cs="Times New Roman"/>
          <w:color w:val="000000"/>
          <w:lang w:eastAsia="zh-TW"/>
        </w:rPr>
        <w:t xml:space="preserve"> 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】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000000"/>
          <w:lang w:eastAsia="zh-TW"/>
        </w:rPr>
        <w:t>。</w:t>
      </w:r>
      <w:hyperlink w:history="1" r:id="rId16">
        <w:r w:rsidRPr="00533DD6">
          <w:rPr>
            <w:rStyle w:val="ae"/>
            <w:rFonts w:ascii="Times New Roman" w:hAnsi="Times New Roman" w:cs="Times New Roman"/>
            <w:lang w:val="fi-FI" w:eastAsia="zh-TW"/>
          </w:rPr>
          <w:t>https://www.youtube.com/watch?v=QNAEFxUdDBI</w:t>
        </w:r>
      </w:hyperlink>
    </w:p>
    <w:p w:rsidRPr="00533DD6" w:rsidR="0093563C" w:rsidP="00B27FFC" w:rsidRDefault="0093563C" w14:paraId="09A46031" w14:textId="1A6D6E3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val="fi-FI" w:eastAsia="zh-TW"/>
        </w:rPr>
      </w:pPr>
      <w:r w:rsidRPr="009F607A">
        <w:rPr>
          <w:rFonts w:ascii="Times New Roman" w:hAnsi="Times New Roman" w:cs="Times New Roman"/>
          <w:color w:val="000000"/>
          <w:lang w:eastAsia="zh-TW"/>
        </w:rPr>
        <w:t>防騙三寶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：</w:t>
      </w:r>
      <w:r w:rsidRPr="009F607A">
        <w:rPr>
          <w:rFonts w:ascii="Times New Roman" w:hAnsi="Times New Roman" w:cs="Times New Roman"/>
          <w:color w:val="000000"/>
          <w:lang w:eastAsia="zh-TW"/>
        </w:rPr>
        <w:t>收線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Disconnect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="00775BB3">
        <w:rPr>
          <w:rFonts w:hint="eastAsia" w:ascii="Times New Roman" w:hAnsi="Times New Roman" w:cs="Times New Roman"/>
          <w:color w:val="000000"/>
          <w:lang w:eastAsia="zh-TW"/>
        </w:rPr>
        <w:t>、</w:t>
      </w:r>
      <w:r w:rsidRPr="009F607A">
        <w:rPr>
          <w:rFonts w:ascii="Times New Roman" w:hAnsi="Times New Roman" w:cs="Times New Roman"/>
          <w:color w:val="000000"/>
          <w:lang w:eastAsia="zh-TW"/>
        </w:rPr>
        <w:t>核實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Verify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="00775BB3">
        <w:rPr>
          <w:rFonts w:hint="eastAsia" w:ascii="Times New Roman" w:hAnsi="Times New Roman" w:cs="Times New Roman"/>
          <w:color w:val="000000"/>
          <w:lang w:eastAsia="zh-TW"/>
        </w:rPr>
        <w:t>、</w:t>
      </w:r>
      <w:r w:rsidRPr="009F607A">
        <w:rPr>
          <w:rFonts w:ascii="Times New Roman" w:hAnsi="Times New Roman" w:cs="Times New Roman"/>
          <w:color w:val="000000"/>
          <w:lang w:eastAsia="zh-TW"/>
        </w:rPr>
        <w:t>搵求助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（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Seek Help</w:t>
      </w:r>
      <w:r w:rsidRPr="00533DD6">
        <w:rPr>
          <w:rFonts w:ascii="Times New Roman" w:hAnsi="Times New Roman" w:cs="Times New Roman"/>
          <w:color w:val="000000"/>
          <w:lang w:val="fi-FI" w:eastAsia="zh-TW"/>
        </w:rPr>
        <w:t>）</w:t>
      </w:r>
      <w:r w:rsidRPr="00533DD6">
        <w:rPr>
          <w:rFonts w:hint="eastAsia" w:ascii="Times New Roman" w:hAnsi="Times New Roman" w:cs="Times New Roman"/>
          <w:color w:val="000000"/>
          <w:lang w:val="fi-FI" w:eastAsia="zh-TW"/>
        </w:rPr>
        <w:t>：</w:t>
      </w:r>
    </w:p>
    <w:p w:rsidR="0093563C" w:rsidP="00B27FFC" w:rsidRDefault="0093563C" w14:paraId="7D4D0D78" w14:textId="48B0209E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000000"/>
          <w:lang w:eastAsia="zh-TW"/>
        </w:rPr>
      </w:pPr>
      <w:r w:rsidRPr="0093563C">
        <w:rPr>
          <w:rFonts w:ascii="Times New Roman" w:hAnsi="Times New Roman" w:cs="Times New Roman"/>
          <w:color w:val="000000"/>
          <w:lang w:eastAsia="zh-TW"/>
        </w:rPr>
        <w:t>反詐騙協調中心（</w:t>
      </w:r>
      <w:r w:rsidRPr="0093563C">
        <w:rPr>
          <w:rFonts w:ascii="Times New Roman" w:hAnsi="Times New Roman" w:cs="Times New Roman"/>
          <w:color w:val="000000"/>
          <w:lang w:eastAsia="zh-TW"/>
        </w:rPr>
        <w:t>2019</w:t>
      </w:r>
      <w:r w:rsidRPr="0093563C">
        <w:rPr>
          <w:rFonts w:ascii="Times New Roman" w:hAnsi="Times New Roman" w:cs="Times New Roman"/>
          <w:color w:val="000000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3563C">
        <w:rPr>
          <w:rFonts w:ascii="Times New Roman" w:hAnsi="Times New Roman" w:cs="Times New Roman"/>
          <w:color w:val="000000"/>
          <w:lang w:eastAsia="zh-TW"/>
        </w:rPr>
        <w:t>反詐騙竟然係詐騙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Pr="0093563C">
        <w:rPr>
          <w:rFonts w:ascii="Times New Roman" w:hAnsi="Times New Roman" w:cs="Times New Roman"/>
          <w:color w:val="000000"/>
          <w:lang w:eastAsia="zh-TW"/>
        </w:rPr>
        <w:t>。香港警務處反詐騙協調中心。</w:t>
      </w:r>
      <w:hyperlink w:history="1" r:id="rId17">
        <w:r w:rsidRPr="0093563C">
          <w:rPr>
            <w:rStyle w:val="ae"/>
            <w:rFonts w:ascii="Times New Roman" w:hAnsi="Times New Roman" w:cs="Times New Roman"/>
            <w:lang w:eastAsia="zh-TW"/>
          </w:rPr>
          <w:t>https://www.adcc.gov.hk/zh-hk/alerts-detail/alerts-1444920524978323458.html</w:t>
        </w:r>
      </w:hyperlink>
    </w:p>
    <w:p w:rsidRPr="00533DD6" w:rsidR="0093563C" w:rsidP="00B27FFC" w:rsidRDefault="0093563C" w14:paraId="1C0F827B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Pr="00533DD6" w:rsidR="0052531D" w:rsidP="00B27FFC" w:rsidRDefault="00000000" w14:paraId="5EDCA1BA" w14:textId="2088359B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案例：租借戶口篇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000000" w14:paraId="38CEA04E" w14:textId="1D3A7AC8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香港警務處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（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2024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 w:rsidR="0052531D">
        <w:rPr>
          <w:rFonts w:ascii="Times New Roman" w:hAnsi="Times New Roman" w:cs="Times New Roman"/>
          <w:color w:val="000000"/>
          <w:lang w:eastAsia="zh-TW"/>
        </w:rPr>
        <w:t>《教育漫畫特刊「黑金陷阱」電子版》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2531D" w:rsidR="0052531D">
        <w:rPr>
          <w:rFonts w:ascii="Times New Roman" w:hAnsi="Times New Roman" w:cs="Times New Roman"/>
          <w:color w:val="000000"/>
          <w:lang w:eastAsia="zh-TW"/>
        </w:rPr>
        <w:t>香港特別行政區政府香港警務處。</w:t>
      </w:r>
      <w:hyperlink w:history="1" w:anchor="p=1" r:id="rId18">
        <w:r w:rsidRPr="0052531D" w:rsidR="0052531D">
          <w:rPr>
            <w:rStyle w:val="ae"/>
            <w:rFonts w:ascii="Times New Roman" w:hAnsi="Times New Roman" w:cs="Times New Roman"/>
          </w:rPr>
          <w:t>https://www.police.gov.hk/info/ebook/fiib/2024/01/index.html#p=1</w:t>
        </w:r>
      </w:hyperlink>
    </w:p>
    <w:p w:rsidRPr="00533DD6" w:rsidR="00C000D3" w:rsidP="00B27FFC" w:rsidRDefault="00000000" w14:paraId="69E8B470" w14:textId="4B7C4BC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洗黑錢相關法例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52531D" w14:paraId="1F5F204E" w14:textId="6FE63BE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000000"/>
          <w:lang w:eastAsia="zh-TW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>
        <w:rPr>
          <w:rFonts w:ascii="Times New Roman" w:hAnsi="Times New Roman" w:cs="Times New Roman"/>
          <w:color w:val="000000"/>
          <w:lang w:eastAsia="zh-TW"/>
        </w:rPr>
        <w:t>《黑白分明：青少年反洗黑錢指南》。香港特別行政區政府香港警務處。</w:t>
      </w:r>
      <w:hyperlink w:history="1" r:id="rId19">
        <w:r w:rsidRPr="009E0A9A">
          <w:rPr>
            <w:rStyle w:val="ae"/>
            <w:rFonts w:ascii="Times New Roman" w:hAnsi="Times New Roman" w:cs="Times New Roman"/>
            <w:lang w:eastAsia="zh-TW"/>
          </w:rPr>
          <w:t>https://www.police.gov.hk/info/ebook/fiib/2025/01/aml_booklet.pdf</w:t>
        </w:r>
      </w:hyperlink>
    </w:p>
    <w:p w:rsidR="0052531D" w:rsidP="00B27FFC" w:rsidRDefault="0052531D" w14:paraId="06897A23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4F99A242" w14:textId="61DC582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法律後果</w:t>
      </w:r>
      <w:r w:rsidR="0052531D">
        <w:rPr>
          <w:rFonts w:hint="eastAsia" w:ascii="Times New Roman" w:hAnsi="Times New Roman" w:cs="Times New Roman"/>
          <w:color w:val="000000"/>
          <w:lang w:eastAsia="zh-TW"/>
        </w:rPr>
        <w:t>：</w:t>
      </w:r>
    </w:p>
    <w:p w:rsidRPr="00533DD6" w:rsidR="00C000D3" w:rsidP="00B27FFC" w:rsidRDefault="0052531D" w14:paraId="1D0A5ADA" w14:textId="69486A73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《</w:t>
      </w:r>
      <w:r w:rsidRPr="009E0A9A" w:rsidR="009E0A9A">
        <w:rPr>
          <w:rFonts w:ascii="Times New Roman" w:hAnsi="Times New Roman" w:cs="Times New Roman"/>
          <w:color w:val="000000"/>
          <w:lang w:eastAsia="zh-TW"/>
        </w:rPr>
        <w:t>欺詐罪詳解｜認識法律後果與防範騙局技巧</w:t>
      </w:r>
      <w:r w:rsidRPr="0052531D" w:rsidR="009E0A9A">
        <w:rPr>
          <w:rFonts w:ascii="Times New Roman" w:hAnsi="Times New Roman" w:cs="Times New Roman"/>
          <w:color w:val="000000"/>
          <w:lang w:eastAsia="zh-TW"/>
        </w:rPr>
        <w:t>》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香港特別行政區政府香港警務處</w:t>
      </w:r>
      <w:r w:rsidR="009E0A9A">
        <w:rPr>
          <w:rFonts w:hint="eastAsia" w:ascii="Times New Roman" w:hAnsi="Times New Roman" w:cs="Times New Roman"/>
          <w:lang w:eastAsia="zh-TW"/>
        </w:rPr>
        <w:t>。</w:t>
      </w:r>
      <w:hyperlink w:history="1" w:anchor="how" r:id="rId20">
        <w:r w:rsidRPr="00533DD6" w:rsidR="009E0A9A">
          <w:rPr>
            <w:rStyle w:val="ae"/>
            <w:rFonts w:ascii="Times New Roman" w:hAnsi="Times New Roman" w:cs="Times New Roman"/>
          </w:rPr>
          <w:t>https://www.police.gov.hk/offbeat120/cybersecurity/74_what-is-fraud-offense.html#how</w:t>
        </w:r>
      </w:hyperlink>
    </w:p>
    <w:p w:rsidR="0052531D" w:rsidP="00B27FFC" w:rsidRDefault="0052531D" w14:paraId="4FC42D46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314C0BCD" w14:textId="10353C70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</w:rPr>
      </w:pPr>
      <w:r w:rsidRPr="00533DD6">
        <w:rPr>
          <w:rFonts w:hint="eastAsia" w:ascii="Times New Roman" w:hAnsi="Times New Roman" w:cs="Times New Roman"/>
          <w:color w:val="000000"/>
        </w:rPr>
        <w:t>提子短片</w:t>
      </w:r>
      <w:r w:rsidR="009E0A9A">
        <w:rPr>
          <w:rFonts w:hint="eastAsia" w:ascii="Times New Roman" w:hAnsi="Times New Roman" w:cs="Times New Roman"/>
          <w:color w:val="000000"/>
        </w:rPr>
        <w:t>：</w:t>
      </w:r>
    </w:p>
    <w:p w:rsidRPr="00533DD6" w:rsidR="009E0A9A" w:rsidP="00B27FFC" w:rsidRDefault="009E0A9A" w14:paraId="3B44A7B2" w14:textId="71AE1656">
      <w:pPr>
        <w:widowControl/>
        <w:snapToGrid w:val="0"/>
        <w:spacing w:after="0" w:line="240" w:lineRule="auto"/>
        <w:ind w:left="567" w:hanging="567"/>
        <w:rPr>
          <w:rFonts w:ascii="Times New Roman" w:hAnsi="Times New Roman" w:cs="Times New Roman"/>
          <w:color w:val="FFFFFF"/>
          <w:sz w:val="20"/>
          <w:szCs w:val="20"/>
        </w:rPr>
      </w:pPr>
      <w:hyperlink r:id="rId21">
        <w:sdt>
          <w:sdtPr>
            <w:rPr>
              <w:rFonts w:ascii="Times New Roman" w:hAnsi="Times New Roman" w:cs="Times New Roman"/>
            </w:rPr>
            <w:tag w:val="goog_rdk_72"/>
            <w:id w:val="758624611"/>
          </w:sdtPr>
          <w:sdtContent>
            <w:r w:rsidRPr="00533DD6">
              <w:rPr>
                <w:rFonts w:ascii="Times New Roman" w:hAnsi="Times New Roman" w:cs="Times New Roman"/>
                <w:color w:val="0F0F0F"/>
                <w:highlight w:val="white"/>
              </w:rPr>
              <w:t>香港警察</w:t>
            </w:r>
            <w:r w:rsidRPr="00533DD6">
              <w:rPr>
                <w:rFonts w:ascii="Times New Roman" w:hAnsi="Times New Roman" w:cs="Times New Roman"/>
                <w:color w:val="0F0F0F"/>
                <w:highlight w:val="white"/>
              </w:rPr>
              <w:t xml:space="preserve"> Hong Kong Police</w:t>
            </w:r>
          </w:sdtContent>
        </w:sdt>
      </w:hyperlink>
      <w:r>
        <w:rPr>
          <w:rFonts w:hint="eastAsia"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  <w:lang w:eastAsia="zh-TW"/>
        </w:rPr>
        <w:t>2021</w:t>
      </w:r>
      <w:r>
        <w:rPr>
          <w:rFonts w:hint="eastAsia" w:ascii="Times New Roman" w:hAnsi="Times New Roman" w:cs="Times New Roman"/>
        </w:rPr>
        <w:t>）。</w:t>
      </w:r>
      <w:r w:rsidRPr="0052531D">
        <w:rPr>
          <w:rFonts w:ascii="Times New Roman" w:hAnsi="Times New Roman" w:cs="Times New Roman"/>
          <w:color w:val="000000"/>
          <w:lang w:eastAsia="zh-TW"/>
        </w:rPr>
        <w:t>《</w:t>
      </w:r>
      <w:r w:rsidRPr="009E0A9A">
        <w:rPr>
          <w:rFonts w:hint="eastAsia" w:ascii="Times New Roman" w:hAnsi="Times New Roman" w:cs="Times New Roman"/>
          <w:lang w:eastAsia="zh-TW"/>
        </w:rPr>
        <w:t>【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提子走入電視機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•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提防騙子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•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由您開始！</w:t>
      </w:r>
      <w:r w:rsidRPr="009E0A9A">
        <w:rPr>
          <w:rFonts w:hint="eastAsia" w:ascii="Times New Roman" w:hAnsi="Times New Roman" w:cs="Times New Roman"/>
          <w:lang w:eastAsia="zh-TW"/>
        </w:rPr>
        <w:t xml:space="preserve"> </w:t>
      </w:r>
      <w:r w:rsidRPr="009E0A9A">
        <w:rPr>
          <w:rFonts w:hint="eastAsia" w:ascii="Times New Roman" w:hAnsi="Times New Roman" w:cs="Times New Roman"/>
          <w:lang w:eastAsia="zh-TW"/>
        </w:rPr>
        <w:t>】</w:t>
      </w:r>
      <w:r w:rsidRPr="0052531D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000000"/>
          <w:lang w:eastAsia="zh-TW"/>
        </w:rPr>
        <w:t>。</w:t>
      </w:r>
      <w:hyperlink w:history="1" r:id="rId22">
        <w:r w:rsidRPr="00775BB3">
          <w:rPr>
            <w:rStyle w:val="ae"/>
            <w:rFonts w:ascii="Times New Roman" w:hAnsi="Times New Roman" w:cs="Times New Roman"/>
          </w:rPr>
          <w:t>https://www.youtube.com/watch?v=aG9_Z3b9ddI</w:t>
        </w:r>
      </w:hyperlink>
    </w:p>
    <w:p w:rsidR="0052531D" w:rsidP="00B27FFC" w:rsidRDefault="0052531D" w14:paraId="497C7A2E" w14:textId="77777777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color w:val="000000"/>
          <w:lang w:eastAsia="zh-TW"/>
        </w:rPr>
      </w:pPr>
    </w:p>
    <w:p w:rsidRPr="00533DD6" w:rsidR="00C000D3" w:rsidP="00B27FFC" w:rsidRDefault="00000000" w14:paraId="311391C8" w14:textId="2D45CA28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40" w:lineRule="auto"/>
        <w:rPr>
          <w:rFonts w:ascii="Times New Roman" w:hAnsi="Times New Roman" w:cs="Times New Roman"/>
          <w:lang w:eastAsia="zh-TW"/>
        </w:rPr>
      </w:pPr>
      <w:r w:rsidRPr="00533DD6">
        <w:rPr>
          <w:rFonts w:hint="eastAsia" w:ascii="Times New Roman" w:hAnsi="Times New Roman" w:cs="Times New Roman"/>
          <w:color w:val="000000"/>
          <w:lang w:eastAsia="zh-TW"/>
        </w:rPr>
        <w:t>案例：反洗黑錢行動剪影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（</w:t>
      </w:r>
      <w:r w:rsidRPr="00533DD6">
        <w:rPr>
          <w:rFonts w:hint="eastAsia" w:ascii="Times New Roman" w:hAnsi="Times New Roman" w:cs="Times New Roman"/>
          <w:color w:val="000000"/>
          <w:lang w:eastAsia="zh-TW"/>
        </w:rPr>
        <w:t>備用</w:t>
      </w:r>
      <w:r w:rsidR="009E0A9A">
        <w:rPr>
          <w:rFonts w:hint="eastAsia" w:ascii="Times New Roman" w:hAnsi="Times New Roman" w:cs="Times New Roman"/>
          <w:color w:val="000000"/>
          <w:lang w:eastAsia="zh-TW"/>
        </w:rPr>
        <w:t>）：</w:t>
      </w:r>
    </w:p>
    <w:p w:rsidRPr="00533DD6" w:rsidR="00C000D3" w:rsidP="00B27FFC" w:rsidRDefault="009E0A9A" w14:paraId="56CC7035" w14:textId="01B5456F">
      <w:pPr>
        <w:snapToGrid w:val="0"/>
        <w:spacing w:after="0" w:line="240" w:lineRule="auto"/>
        <w:ind w:left="567" w:hanging="567"/>
        <w:rPr>
          <w:rFonts w:ascii="Times New Roman" w:hAnsi="Times New Roman" w:cs="Times New Roman"/>
          <w:lang w:eastAsia="zh-TW"/>
        </w:rPr>
      </w:pPr>
      <w:r w:rsidRPr="00010047">
        <w:rPr>
          <w:rFonts w:ascii="Times New Roman" w:hAnsi="Times New Roman" w:cs="Times New Roman"/>
          <w:color w:val="000000"/>
          <w:lang w:eastAsia="zh-TW"/>
        </w:rPr>
        <w:t>香港警務處</w:t>
      </w:r>
      <w:r>
        <w:rPr>
          <w:rFonts w:hint="eastAsia" w:ascii="Times New Roman" w:hAnsi="Times New Roman" w:cs="Times New Roman"/>
          <w:color w:val="000000"/>
          <w:lang w:eastAsia="zh-TW"/>
        </w:rPr>
        <w:t>（</w:t>
      </w:r>
      <w:r>
        <w:rPr>
          <w:rFonts w:hint="eastAsia" w:ascii="Times New Roman" w:hAnsi="Times New Roman" w:cs="Times New Roman"/>
          <w:color w:val="000000"/>
          <w:lang w:eastAsia="zh-TW"/>
        </w:rPr>
        <w:t>2025</w:t>
      </w:r>
      <w:r>
        <w:rPr>
          <w:rFonts w:hint="eastAsia" w:ascii="Times New Roman" w:hAnsi="Times New Roman" w:cs="Times New Roman"/>
          <w:color w:val="000000"/>
          <w:lang w:eastAsia="zh-TW"/>
        </w:rPr>
        <w:t>）。</w:t>
      </w:r>
      <w:r w:rsidRPr="0052531D">
        <w:rPr>
          <w:rFonts w:ascii="Times New Roman" w:hAnsi="Times New Roman" w:cs="Times New Roman"/>
          <w:color w:val="000000"/>
          <w:lang w:eastAsia="zh-TW"/>
        </w:rPr>
        <w:t>《</w:t>
      </w:r>
      <w:r w:rsidRPr="009E0A9A">
        <w:rPr>
          <w:rFonts w:ascii="Times New Roman" w:hAnsi="Times New Roman" w:cs="Times New Roman"/>
          <w:color w:val="000000"/>
          <w:lang w:eastAsia="zh-TW"/>
        </w:rPr>
        <w:t>反洗黑錢「保戶號」</w:t>
      </w:r>
      <w:r w:rsidRPr="0052531D">
        <w:rPr>
          <w:rFonts w:ascii="Times New Roman" w:hAnsi="Times New Roman" w:cs="Times New Roman"/>
          <w:color w:val="000000"/>
          <w:lang w:eastAsia="zh-TW"/>
        </w:rPr>
        <w:t>》</w:t>
      </w:r>
      <w:r>
        <w:rPr>
          <w:rFonts w:hint="eastAsia" w:ascii="Times New Roman" w:hAnsi="Times New Roman" w:cs="Times New Roman"/>
          <w:color w:val="000000"/>
          <w:lang w:eastAsia="zh-TW"/>
        </w:rPr>
        <w:t>。</w:t>
      </w:r>
      <w:r w:rsidRPr="00533DD6">
        <w:rPr>
          <w:rFonts w:hint="eastAsia" w:ascii="Times New Roman" w:hAnsi="Times New Roman" w:cs="Times New Roman"/>
          <w:lang w:eastAsia="zh-TW"/>
        </w:rPr>
        <w:t>香港特別行政區政府香港警務處</w:t>
      </w:r>
      <w:r>
        <w:rPr>
          <w:rFonts w:hint="eastAsia" w:ascii="Times New Roman" w:hAnsi="Times New Roman" w:cs="Times New Roman"/>
          <w:lang w:eastAsia="zh-TW"/>
        </w:rPr>
        <w:t>。</w:t>
      </w:r>
      <w:hyperlink w:history="1" r:id="rId23">
        <w:r w:rsidRPr="00533DD6">
          <w:rPr>
            <w:rStyle w:val="ae"/>
            <w:rFonts w:ascii="Times New Roman" w:hAnsi="Times New Roman" w:cs="Times New Roman"/>
          </w:rPr>
          <w:t>https://www.police.gov.hk/ppp_tc/04_crime_matters/aml.html</w:t>
        </w:r>
      </w:hyperlink>
      <w:r w:rsidRPr="00533DD6">
        <w:rPr>
          <w:rFonts w:ascii="Times New Roman" w:hAnsi="Times New Roman" w:cs="Times New Roman"/>
          <w:lang w:eastAsia="zh-TW"/>
        </w:rPr>
        <w:t xml:space="preserve"> </w:t>
      </w:r>
    </w:p>
    <w:p w:rsidR="00821941" w:rsidRDefault="00821941" w14:paraId="7BF99730" w14:textId="057649C8">
      <w:pPr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br w:type="page"/>
      </w:r>
    </w:p>
    <w:sectPr w:rsidR="00821941" w:rsidSect="006D6ADC">
      <w:headerReference w:type="default" r:id="rId24"/>
      <w:pgSz w:w="11906" w:h="16838" w:orient="portrait"/>
      <w:pgMar w:top="1985" w:right="1440" w:bottom="1440" w:left="1440" w:header="851" w:footer="992" w:gutter="0"/>
      <w:pgNumType w:start="1"/>
      <w:cols w:space="720"/>
      <w:footerReference w:type="default" r:id="R8887f0aea74a4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4DE0" w:rsidRDefault="00314DE0" w14:paraId="224F2028" w14:textId="77777777">
      <w:pPr>
        <w:spacing w:after="0" w:line="240" w:lineRule="auto"/>
      </w:pPr>
      <w:r>
        <w:separator/>
      </w:r>
    </w:p>
  </w:endnote>
  <w:endnote w:type="continuationSeparator" w:id="0">
    <w:p w:rsidR="00314DE0" w:rsidRDefault="00314DE0" w14:paraId="72DB7E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w:fontKey="{5276D685-A6C1-4C6F-963C-297DC08F0D9C}" w:subsetted="1" r:id="rId1"/>
    <w:embedBold w:fontKey="{741FE448-8AC4-41DC-8E65-CDFCFAD25A3B}" w:subsetted="1" r:id="rId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AB1775E-42D9-42A2-9975-B4D49B6223A5}" r:id="rId3"/>
    <w:embedBold w:fontKey="{0487A63E-D991-4547-8B6C-21A814B87EF6}" r:id="rId4"/>
    <w:embedItalic w:fontKey="{0C1BADC0-D5A9-4A23-BED4-95ED28933CDE}" r:id="rId5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777A1832-CF04-4527-A06D-C7E28B800585}" r:id="rId6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.xml><?xml version="1.0" encoding="utf-8"?>
<w:ft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xmlns:wp14="http://schemas.microsoft.com/office/word/2010/wordml" w:rsidR="14B2E8A1" w:rsidTr="14B2E8A1" w14:paraId="16C9A344" wp14:textId="77777777">
      <w:trPr>
        <w:trHeight w:val="300"/>
      </w:trPr>
      <w:tc>
        <w:tcPr>
          <w:tcW w:w="3005" w:type="dxa"/>
          <w:tcMar/>
        </w:tcPr>
        <w:p w:rsidR="14B2E8A1" w:rsidP="14B2E8A1" w:rsidRDefault="14B2E8A1" w14:paraId="099F1116" w14:textId="500378BE">
          <w:pPr>
            <w:pStyle w:val="af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4B2E8A1" w:rsidP="14B2E8A1" w:rsidRDefault="14B2E8A1" w14:paraId="0CBA352B" w14:textId="5E7916D4">
          <w:pPr>
            <w:pStyle w:val="af"/>
            <w:bidi w:val="0"/>
            <w:jc w:val="center"/>
          </w:pPr>
        </w:p>
      </w:tc>
      <w:tc>
        <w:tcPr>
          <w:tcW w:w="3005" w:type="dxa"/>
          <w:tcMar/>
        </w:tcPr>
        <w:p w:rsidR="14B2E8A1" w:rsidP="14B2E8A1" w:rsidRDefault="14B2E8A1" w14:paraId="71B929D4" w14:textId="69AF7520">
          <w:pPr>
            <w:pStyle w:val="af"/>
            <w:bidi w:val="0"/>
            <w:ind w:right="-115"/>
            <w:jc w:val="right"/>
          </w:pPr>
        </w:p>
      </w:tc>
    </w:tr>
  </w:tbl>
  <w:p w:rsidR="14B2E8A1" w:rsidP="14B2E8A1" w:rsidRDefault="14B2E8A1" w14:paraId="4836648B" w14:textId="603B3999">
    <w:pPr>
      <w:pStyle w:val="af1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4DE0" w:rsidRDefault="00314DE0" w14:paraId="5C4B38AA" w14:textId="77777777">
      <w:pPr>
        <w:spacing w:after="0" w:line="240" w:lineRule="auto"/>
      </w:pPr>
      <w:r>
        <w:separator/>
      </w:r>
    </w:p>
  </w:footnote>
  <w:footnote w:type="continuationSeparator" w:id="0">
    <w:p w:rsidR="00314DE0" w:rsidRDefault="00314DE0" w14:paraId="6F0846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6ADC" w:rsidP="006D6ADC" w:rsidRDefault="006D6ADC" w14:paraId="68E72F28" w14:textId="1A63D2F8">
    <w:pPr>
      <w:pStyle w:val="af"/>
      <w:rPr>
        <w:lang w:eastAsia="zh-TW"/>
      </w:rPr>
    </w:pPr>
  </w:p>
  <w:p w:rsidR="20FB2A57" w:rsidP="20FB2A57" w:rsidRDefault="20FB2A57" w14:paraId="75635313" w14:textId="5FBF64FE">
    <w:pPr>
      <w:pStyle w:val="af"/>
      <w:tabs>
        <w:tab w:val="center" w:leader="none" w:pos="4153"/>
        <w:tab w:val="right" w:leader="none" w:pos="8306"/>
      </w:tabs>
      <w:spacing w:after="0" w:line="240" w:lineRule="auto"/>
      <w:jc w:val="center"/>
      <w:rPr>
        <w:noProof/>
        <w:lang w:val="en-GB"/>
      </w:rPr>
    </w:pPr>
    <w:r w:rsidRPr="20FB2A57" w:rsidR="20FB2A57">
      <w:rPr>
        <w:rFonts w:ascii="PMingLiU" w:hAnsi="PMingLiU" w:eastAsia="PMingLiU" w:cs="PMingLiU"/>
        <w:b w:val="0"/>
        <w:bCs w:val="0"/>
        <w:i w:val="0"/>
        <w:iCs w:val="0"/>
        <w:caps w:val="0"/>
        <w:smallCaps w:val="0"/>
        <w:noProof/>
        <w:color w:val="000000" w:themeColor="text1" w:themeTint="FF" w:themeShade="FF"/>
        <w:sz w:val="24"/>
        <w:szCs w:val="24"/>
        <w:lang w:val="en-GB" w:eastAsia="zh-TW"/>
      </w:rPr>
      <w:t>《師長攻略．青少年陷阱解密》</w:t>
    </w:r>
    <w:r w:rsidRPr="20FB2A57" w:rsidR="20FB2A57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/>
        <w:color w:val="000000" w:themeColor="text1" w:themeTint="FF" w:themeShade="FF"/>
        <w:sz w:val="24"/>
        <w:szCs w:val="24"/>
        <w:lang w:val="en"/>
      </w:rPr>
      <w:t>（2026</w:t>
    </w:r>
    <w:r w:rsidRPr="20FB2A57" w:rsidR="20FB2A57">
      <w:rPr>
        <w:rFonts w:ascii="PMingLiU" w:hAnsi="PMingLiU" w:eastAsia="PMingLiU" w:cs="PMingLiU"/>
        <w:b w:val="0"/>
        <w:bCs w:val="0"/>
        <w:i w:val="0"/>
        <w:iCs w:val="0"/>
        <w:caps w:val="0"/>
        <w:smallCaps w:val="0"/>
        <w:noProof/>
        <w:color w:val="000000" w:themeColor="text1" w:themeTint="FF" w:themeShade="FF"/>
        <w:sz w:val="24"/>
        <w:szCs w:val="24"/>
        <w:lang w:val="en-GB" w:eastAsia="zh-TW"/>
      </w:rPr>
      <w:t>年版</w:t>
    </w:r>
    <w:r w:rsidRPr="20FB2A57" w:rsidR="20FB2A57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/>
        <w:color w:val="000000" w:themeColor="text1" w:themeTint="FF" w:themeShade="FF"/>
        <w:sz w:val="24"/>
        <w:szCs w:val="24"/>
        <w:lang w:val="en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930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AB261E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354AA"/>
    <w:multiLevelType w:val="hybridMultilevel"/>
    <w:tmpl w:val="6786F696"/>
    <w:lvl w:ilvl="0" w:tplc="84869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E80F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F667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2E26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C88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2053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840E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4863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812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B826C9"/>
    <w:multiLevelType w:val="multilevel"/>
    <w:tmpl w:val="66F41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55435"/>
    <w:multiLevelType w:val="hybridMultilevel"/>
    <w:tmpl w:val="3790E81A"/>
    <w:lvl w:ilvl="0" w:tplc="0FF8DA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lang w:val="en-U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FC0057"/>
    <w:multiLevelType w:val="multilevel"/>
    <w:tmpl w:val="73B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BA24AFA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BA740C"/>
    <w:multiLevelType w:val="hybridMultilevel"/>
    <w:tmpl w:val="2AA8FA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513CFC2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B1242E"/>
    <w:multiLevelType w:val="multilevel"/>
    <w:tmpl w:val="6AD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0FC2B06"/>
    <w:multiLevelType w:val="hybridMultilevel"/>
    <w:tmpl w:val="447E0A8C"/>
    <w:lvl w:ilvl="0" w:tplc="8DCC3566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F86402"/>
    <w:multiLevelType w:val="multilevel"/>
    <w:tmpl w:val="C70C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8B272F"/>
    <w:multiLevelType w:val="multilevel"/>
    <w:tmpl w:val="F2BCB8E6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C64167"/>
    <w:multiLevelType w:val="hybridMultilevel"/>
    <w:tmpl w:val="2AA8FA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730706"/>
    <w:multiLevelType w:val="multilevel"/>
    <w:tmpl w:val="2260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53F7B42"/>
    <w:multiLevelType w:val="multilevel"/>
    <w:tmpl w:val="B4DC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8195E88"/>
    <w:multiLevelType w:val="multilevel"/>
    <w:tmpl w:val="B9D22B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21467"/>
    <w:multiLevelType w:val="multilevel"/>
    <w:tmpl w:val="CC0EF4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7" w15:restartNumberingAfterBreak="0">
    <w:nsid w:val="3F304EAB"/>
    <w:multiLevelType w:val="hybridMultilevel"/>
    <w:tmpl w:val="8B780688"/>
    <w:lvl w:ilvl="0" w:tplc="3E0CA7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56B27"/>
    <w:multiLevelType w:val="hybridMultilevel"/>
    <w:tmpl w:val="E87EEF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2308C"/>
    <w:multiLevelType w:val="multilevel"/>
    <w:tmpl w:val="4D04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6DD4719"/>
    <w:multiLevelType w:val="multilevel"/>
    <w:tmpl w:val="BC74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BDF6664"/>
    <w:multiLevelType w:val="hybridMultilevel"/>
    <w:tmpl w:val="BDA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D8C4541"/>
    <w:multiLevelType w:val="multilevel"/>
    <w:tmpl w:val="378A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D9F1865"/>
    <w:multiLevelType w:val="multilevel"/>
    <w:tmpl w:val="41FC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DB67B6F"/>
    <w:multiLevelType w:val="hybridMultilevel"/>
    <w:tmpl w:val="D68AEB86"/>
    <w:lvl w:ilvl="0" w:tplc="3E0CA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95467A"/>
    <w:multiLevelType w:val="multilevel"/>
    <w:tmpl w:val="0138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07430D3"/>
    <w:multiLevelType w:val="hybridMultilevel"/>
    <w:tmpl w:val="7AB4DD82"/>
    <w:lvl w:ilvl="0" w:tplc="0809001B">
      <w:start w:val="1"/>
      <w:numFmt w:val="lowerRoman"/>
      <w:lvlText w:val="%1."/>
      <w:lvlJc w:val="right"/>
      <w:pPr>
        <w:ind w:left="2160" w:hanging="18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4DEB"/>
    <w:multiLevelType w:val="hybridMultilevel"/>
    <w:tmpl w:val="EA4E3D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C5E91"/>
    <w:multiLevelType w:val="hybridMultilevel"/>
    <w:tmpl w:val="7C88E884"/>
    <w:lvl w:ilvl="0" w:tplc="AC2CC4C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7C20378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A516DEB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272C3F5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B2B2CE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27F8BD2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BB38CD9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3E07CF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F4FCEDA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9" w15:restartNumberingAfterBreak="0">
    <w:nsid w:val="552659BF"/>
    <w:multiLevelType w:val="multilevel"/>
    <w:tmpl w:val="96060F3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0035DE"/>
    <w:multiLevelType w:val="hybridMultilevel"/>
    <w:tmpl w:val="78CA66B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4D1EC8"/>
    <w:multiLevelType w:val="multilevel"/>
    <w:tmpl w:val="20C6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64E7BCC"/>
    <w:multiLevelType w:val="multilevel"/>
    <w:tmpl w:val="216C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FC81E11"/>
    <w:multiLevelType w:val="hybridMultilevel"/>
    <w:tmpl w:val="3B3029EE"/>
    <w:lvl w:ilvl="0" w:tplc="19729FF2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E57A9A"/>
    <w:multiLevelType w:val="hybridMultilevel"/>
    <w:tmpl w:val="62303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934EFD"/>
    <w:multiLevelType w:val="multilevel"/>
    <w:tmpl w:val="0E9E2B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F66697"/>
    <w:multiLevelType w:val="hybridMultilevel"/>
    <w:tmpl w:val="1F2C4DF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F065AD4"/>
    <w:multiLevelType w:val="multilevel"/>
    <w:tmpl w:val="74EA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FB939BE"/>
    <w:multiLevelType w:val="hybridMultilevel"/>
    <w:tmpl w:val="D4AC6E02"/>
    <w:lvl w:ilvl="0" w:tplc="DD4AE56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eastAsia="PMingLiU" w:cs="PMingLiU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279054">
    <w:abstractNumId w:val="16"/>
  </w:num>
  <w:num w:numId="2" w16cid:durableId="1740056042">
    <w:abstractNumId w:val="15"/>
  </w:num>
  <w:num w:numId="3" w16cid:durableId="2092316205">
    <w:abstractNumId w:val="29"/>
  </w:num>
  <w:num w:numId="4" w16cid:durableId="1476531172">
    <w:abstractNumId w:val="3"/>
  </w:num>
  <w:num w:numId="5" w16cid:durableId="1774592055">
    <w:abstractNumId w:val="9"/>
  </w:num>
  <w:num w:numId="6" w16cid:durableId="1231691977">
    <w:abstractNumId w:val="7"/>
  </w:num>
  <w:num w:numId="7" w16cid:durableId="1161239438">
    <w:abstractNumId w:val="30"/>
  </w:num>
  <w:num w:numId="8" w16cid:durableId="2103254870">
    <w:abstractNumId w:val="36"/>
  </w:num>
  <w:num w:numId="9" w16cid:durableId="590744028">
    <w:abstractNumId w:val="6"/>
  </w:num>
  <w:num w:numId="10" w16cid:durableId="1517112077">
    <w:abstractNumId w:val="33"/>
  </w:num>
  <w:num w:numId="11" w16cid:durableId="2061706646">
    <w:abstractNumId w:val="4"/>
  </w:num>
  <w:num w:numId="12" w16cid:durableId="486095983">
    <w:abstractNumId w:val="22"/>
  </w:num>
  <w:num w:numId="13" w16cid:durableId="2004501350">
    <w:abstractNumId w:val="37"/>
  </w:num>
  <w:num w:numId="14" w16cid:durableId="36468445">
    <w:abstractNumId w:val="28"/>
  </w:num>
  <w:num w:numId="15" w16cid:durableId="204100303">
    <w:abstractNumId w:val="1"/>
  </w:num>
  <w:num w:numId="16" w16cid:durableId="479856962">
    <w:abstractNumId w:val="35"/>
  </w:num>
  <w:num w:numId="17" w16cid:durableId="31197278">
    <w:abstractNumId w:val="17"/>
  </w:num>
  <w:num w:numId="18" w16cid:durableId="618798238">
    <w:abstractNumId w:val="5"/>
  </w:num>
  <w:num w:numId="19" w16cid:durableId="1197891933">
    <w:abstractNumId w:val="12"/>
  </w:num>
  <w:num w:numId="20" w16cid:durableId="2111270108">
    <w:abstractNumId w:val="34"/>
  </w:num>
  <w:num w:numId="21" w16cid:durableId="1437478703">
    <w:abstractNumId w:val="11"/>
  </w:num>
  <w:num w:numId="22" w16cid:durableId="81461643">
    <w:abstractNumId w:val="8"/>
  </w:num>
  <w:num w:numId="23" w16cid:durableId="1538616322">
    <w:abstractNumId w:val="21"/>
  </w:num>
  <w:num w:numId="24" w16cid:durableId="1108082989">
    <w:abstractNumId w:val="32"/>
  </w:num>
  <w:num w:numId="25" w16cid:durableId="1713917889">
    <w:abstractNumId w:val="20"/>
  </w:num>
  <w:num w:numId="26" w16cid:durableId="950667035">
    <w:abstractNumId w:val="31"/>
  </w:num>
  <w:num w:numId="27" w16cid:durableId="1141072393">
    <w:abstractNumId w:val="25"/>
  </w:num>
  <w:num w:numId="28" w16cid:durableId="1122919144">
    <w:abstractNumId w:val="23"/>
  </w:num>
  <w:num w:numId="29" w16cid:durableId="1446079720">
    <w:abstractNumId w:val="10"/>
  </w:num>
  <w:num w:numId="30" w16cid:durableId="1571229590">
    <w:abstractNumId w:val="14"/>
  </w:num>
  <w:num w:numId="31" w16cid:durableId="30307439">
    <w:abstractNumId w:val="19"/>
  </w:num>
  <w:num w:numId="32" w16cid:durableId="1744910922">
    <w:abstractNumId w:val="13"/>
  </w:num>
  <w:num w:numId="33" w16cid:durableId="1651782988">
    <w:abstractNumId w:val="27"/>
  </w:num>
  <w:num w:numId="34" w16cid:durableId="521747034">
    <w:abstractNumId w:val="18"/>
  </w:num>
  <w:num w:numId="35" w16cid:durableId="1374453500">
    <w:abstractNumId w:val="24"/>
  </w:num>
  <w:num w:numId="36" w16cid:durableId="370154519">
    <w:abstractNumId w:val="26"/>
  </w:num>
  <w:num w:numId="37" w16cid:durableId="574633076">
    <w:abstractNumId w:val="38"/>
  </w:num>
  <w:num w:numId="38" w16cid:durableId="1611549425">
    <w:abstractNumId w:val="0"/>
  </w:num>
  <w:num w:numId="39" w16cid:durableId="3304547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0D3"/>
    <w:rsid w:val="00000000"/>
    <w:rsid w:val="00024734"/>
    <w:rsid w:val="000304CE"/>
    <w:rsid w:val="00063F46"/>
    <w:rsid w:val="00064A92"/>
    <w:rsid w:val="0007033C"/>
    <w:rsid w:val="0007435D"/>
    <w:rsid w:val="0008101C"/>
    <w:rsid w:val="0009434F"/>
    <w:rsid w:val="000A3056"/>
    <w:rsid w:val="000E2788"/>
    <w:rsid w:val="000F7A00"/>
    <w:rsid w:val="00110191"/>
    <w:rsid w:val="001236E1"/>
    <w:rsid w:val="001815E3"/>
    <w:rsid w:val="00194605"/>
    <w:rsid w:val="001C08C1"/>
    <w:rsid w:val="001C218F"/>
    <w:rsid w:val="001F2C5D"/>
    <w:rsid w:val="002104FA"/>
    <w:rsid w:val="00216412"/>
    <w:rsid w:val="0022641E"/>
    <w:rsid w:val="00226EEE"/>
    <w:rsid w:val="002446FE"/>
    <w:rsid w:val="00255332"/>
    <w:rsid w:val="0026550E"/>
    <w:rsid w:val="00290E04"/>
    <w:rsid w:val="00297C36"/>
    <w:rsid w:val="002B0890"/>
    <w:rsid w:val="002D7778"/>
    <w:rsid w:val="00306AC4"/>
    <w:rsid w:val="00314DE0"/>
    <w:rsid w:val="00330AEC"/>
    <w:rsid w:val="0036376B"/>
    <w:rsid w:val="00363F0E"/>
    <w:rsid w:val="00382AD4"/>
    <w:rsid w:val="003A3558"/>
    <w:rsid w:val="003A65DD"/>
    <w:rsid w:val="003B321F"/>
    <w:rsid w:val="003D1DB8"/>
    <w:rsid w:val="003E6A18"/>
    <w:rsid w:val="00401934"/>
    <w:rsid w:val="004040B4"/>
    <w:rsid w:val="00414220"/>
    <w:rsid w:val="004270ED"/>
    <w:rsid w:val="004436EE"/>
    <w:rsid w:val="00455EB1"/>
    <w:rsid w:val="00466743"/>
    <w:rsid w:val="00493E0F"/>
    <w:rsid w:val="004C5EDE"/>
    <w:rsid w:val="004D435A"/>
    <w:rsid w:val="00501907"/>
    <w:rsid w:val="0052531D"/>
    <w:rsid w:val="00533DD6"/>
    <w:rsid w:val="00550BD4"/>
    <w:rsid w:val="00572811"/>
    <w:rsid w:val="005A2507"/>
    <w:rsid w:val="005C7749"/>
    <w:rsid w:val="005D6C80"/>
    <w:rsid w:val="00612B8F"/>
    <w:rsid w:val="00627352"/>
    <w:rsid w:val="006674D6"/>
    <w:rsid w:val="006849C7"/>
    <w:rsid w:val="0069315A"/>
    <w:rsid w:val="006A0549"/>
    <w:rsid w:val="006D57DF"/>
    <w:rsid w:val="006D6ADC"/>
    <w:rsid w:val="006F7CB7"/>
    <w:rsid w:val="0071063E"/>
    <w:rsid w:val="00737B46"/>
    <w:rsid w:val="00753AD2"/>
    <w:rsid w:val="007713A1"/>
    <w:rsid w:val="007717AA"/>
    <w:rsid w:val="00775BB3"/>
    <w:rsid w:val="00786561"/>
    <w:rsid w:val="00790E60"/>
    <w:rsid w:val="007A4D8F"/>
    <w:rsid w:val="007A635C"/>
    <w:rsid w:val="007F115B"/>
    <w:rsid w:val="00805DDE"/>
    <w:rsid w:val="00821941"/>
    <w:rsid w:val="00835296"/>
    <w:rsid w:val="008D66B1"/>
    <w:rsid w:val="008F6AA3"/>
    <w:rsid w:val="009176CA"/>
    <w:rsid w:val="0093563C"/>
    <w:rsid w:val="00972783"/>
    <w:rsid w:val="009877A6"/>
    <w:rsid w:val="009A5365"/>
    <w:rsid w:val="009B76FC"/>
    <w:rsid w:val="009E0A9A"/>
    <w:rsid w:val="009F0C94"/>
    <w:rsid w:val="00A449EE"/>
    <w:rsid w:val="00A6394D"/>
    <w:rsid w:val="00A949D3"/>
    <w:rsid w:val="00A96480"/>
    <w:rsid w:val="00AB1C67"/>
    <w:rsid w:val="00AF66E2"/>
    <w:rsid w:val="00B25C56"/>
    <w:rsid w:val="00B27FFC"/>
    <w:rsid w:val="00B41250"/>
    <w:rsid w:val="00BF1A04"/>
    <w:rsid w:val="00BF24DD"/>
    <w:rsid w:val="00BF715E"/>
    <w:rsid w:val="00C000D3"/>
    <w:rsid w:val="00C27CFD"/>
    <w:rsid w:val="00C40988"/>
    <w:rsid w:val="00C83AA2"/>
    <w:rsid w:val="00C83F7F"/>
    <w:rsid w:val="00CB4154"/>
    <w:rsid w:val="00CF21E3"/>
    <w:rsid w:val="00D52740"/>
    <w:rsid w:val="00D56D3D"/>
    <w:rsid w:val="00D721FA"/>
    <w:rsid w:val="00D93436"/>
    <w:rsid w:val="00DC6432"/>
    <w:rsid w:val="00DF562A"/>
    <w:rsid w:val="00E473A3"/>
    <w:rsid w:val="00E61361"/>
    <w:rsid w:val="00EB311F"/>
    <w:rsid w:val="00EC69F0"/>
    <w:rsid w:val="00F16F75"/>
    <w:rsid w:val="00F349F7"/>
    <w:rsid w:val="00F35A6D"/>
    <w:rsid w:val="00F46413"/>
    <w:rsid w:val="00F614C5"/>
    <w:rsid w:val="00F97012"/>
    <w:rsid w:val="00F9710C"/>
    <w:rsid w:val="00FA068E"/>
    <w:rsid w:val="00FA7943"/>
    <w:rsid w:val="00FC79AD"/>
    <w:rsid w:val="00FD0141"/>
    <w:rsid w:val="00FD78A6"/>
    <w:rsid w:val="0D2701D6"/>
    <w:rsid w:val="14B2E8A1"/>
    <w:rsid w:val="20FB2A57"/>
    <w:rsid w:val="41E6DE60"/>
    <w:rsid w:val="60F4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B142F"/>
  <w15:docId w15:val="{1705F031-867D-416C-AEE7-C2C5C3A23B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cs="Calibri" w:eastAsiaTheme="minorEastAsia"/>
        <w:sz w:val="24"/>
        <w:szCs w:val="24"/>
        <w:lang w:val="en" w:eastAsia="zh-CN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AB738D"/>
    <w:pPr>
      <w:keepNext/>
      <w:keepLines/>
      <w:spacing w:before="40" w:after="0"/>
      <w:ind w:left="100" w:leftChars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AB738D"/>
    <w:pPr>
      <w:keepNext/>
      <w:keepLines/>
      <w:spacing w:before="40" w:after="0"/>
      <w:ind w:left="200" w:leftChars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AB738D"/>
    <w:pPr>
      <w:keepNext/>
      <w:keepLines/>
      <w:spacing w:before="40" w:after="0"/>
      <w:ind w:left="300" w:leftChars="30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styleId="10" w:customStyle="1">
    <w:name w:val="標題 1 字元"/>
    <w:basedOn w:val="a0"/>
    <w:uiPriority w:val="9"/>
    <w:rsid w:val="00AB738D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styleId="20" w:customStyle="1">
    <w:name w:val="標題 2 字元"/>
    <w:basedOn w:val="a0"/>
    <w:uiPriority w:val="9"/>
    <w:semiHidden/>
    <w:rsid w:val="00AB738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30" w:customStyle="1">
    <w:name w:val="標題 3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styleId="40" w:customStyle="1">
    <w:name w:val="標題 4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50" w:customStyle="1">
    <w:name w:val="標題 5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styleId="60" w:customStyle="1">
    <w:name w:val="標題 6 字元"/>
    <w:basedOn w:val="a0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styleId="a4" w:customStyle="1">
    <w:name w:val="標題 字元"/>
    <w:basedOn w:val="a0"/>
    <w:uiPriority w:val="10"/>
    <w:rsid w:val="00AB73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5" w:customStyle="1">
    <w:name w:val="副標題 字元"/>
    <w:basedOn w:val="a0"/>
    <w:uiPriority w:val="11"/>
    <w:rsid w:val="00AB738D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styleId="a7" w:customStyle="1">
    <w:name w:val="引文 字元"/>
    <w:basedOn w:val="a0"/>
    <w:link w:val="a6"/>
    <w:uiPriority w:val="29"/>
    <w:rsid w:val="00AB738D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AB738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738D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AB738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ab" w:customStyle="1">
    <w:name w:val="鮮明引文 字元"/>
    <w:basedOn w:val="a0"/>
    <w:link w:val="aa"/>
    <w:uiPriority w:val="30"/>
    <w:rsid w:val="00AB738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AB7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e">
    <w:name w:val="Hyperlink"/>
    <w:basedOn w:val="a0"/>
    <w:uiPriority w:val="99"/>
    <w:unhideWhenUsed/>
    <w:rsid w:val="00BA4CC2"/>
    <w:rPr>
      <w:color w:val="0563C1" w:themeColor="hyperlink"/>
      <w:u w:val="single"/>
    </w:rPr>
  </w:style>
  <w:style w:type="character" w:styleId="11" w:customStyle="1">
    <w:name w:val="未解析的提及1"/>
    <w:basedOn w:val="a0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">
    <w:name w:val="header"/>
    <w:link w:val="af0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0" w:customStyle="1">
    <w:name w:val="頁首 字元"/>
    <w:basedOn w:val="a0"/>
    <w:link w:val="af"/>
    <w:uiPriority w:val="99"/>
    <w:rsid w:val="009870B2"/>
    <w:rPr>
      <w:sz w:val="20"/>
      <w:szCs w:val="20"/>
    </w:rPr>
  </w:style>
  <w:style w:type="paragraph" w:styleId="af1">
    <w:name w:val="footer"/>
    <w:link w:val="af2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2" w:customStyle="1">
    <w:name w:val="頁尾 字元"/>
    <w:basedOn w:val="a0"/>
    <w:link w:val="af1"/>
    <w:uiPriority w:val="99"/>
    <w:rsid w:val="009870B2"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9870B2"/>
    <w:rPr>
      <w:color w:val="954F72" w:themeColor="followedHyperlink"/>
      <w:u w:val="single"/>
    </w:rPr>
  </w:style>
  <w:style w:type="character" w:styleId="style-scope" w:customStyle="1">
    <w:name w:val="style-scope"/>
    <w:basedOn w:val="a0"/>
    <w:rsid w:val="00361DE7"/>
  </w:style>
  <w:style w:type="character" w:styleId="ytattributedstringlinkinheritcolor" w:customStyle="1">
    <w:name w:val="ytattributedstringlinkinheritcolor"/>
    <w:basedOn w:val="a0"/>
    <w:rsid w:val="00361DE7"/>
  </w:style>
  <w:style w:type="character" w:styleId="af4">
    <w:name w:val="Strong"/>
    <w:basedOn w:val="a0"/>
    <w:uiPriority w:val="22"/>
    <w:qFormat/>
    <w:rsid w:val="000433AF"/>
    <w:rPr>
      <w:b/>
      <w:bCs/>
    </w:rPr>
  </w:style>
  <w:style w:type="paragraph" w:styleId="z1qcye" w:customStyle="1">
    <w:name w:val="z1qcye"/>
    <w:rsid w:val="000433AF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</w:rPr>
  </w:style>
  <w:style w:type="character" w:styleId="t286pc" w:customStyle="1">
    <w:name w:val="t286pc"/>
    <w:basedOn w:val="a0"/>
    <w:rsid w:val="000433AF"/>
  </w:style>
  <w:style w:type="character" w:styleId="x1s688f" w:customStyle="1">
    <w:name w:val="x1s688f"/>
    <w:basedOn w:val="a0"/>
    <w:rsid w:val="00B353F6"/>
  </w:style>
  <w:style w:type="character" w:styleId="x1lliihq" w:customStyle="1">
    <w:name w:val="x1lliihq"/>
    <w:basedOn w:val="a0"/>
    <w:rsid w:val="00B353F6"/>
  </w:style>
  <w:style w:type="paragraph" w:styleId="Web">
    <w:name w:val="Normal (Web)"/>
    <w:uiPriority w:val="99"/>
    <w:unhideWhenUsed/>
    <w:rsid w:val="008D5653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</w:rPr>
  </w:style>
  <w:style w:type="paragraph" w:styleId="af5">
    <w:name w:val="No Spacing"/>
    <w:uiPriority w:val="1"/>
    <w:qFormat/>
    <w:rsid w:val="00DD0F5E"/>
    <w:pPr>
      <w:spacing w:after="0" w:line="240" w:lineRule="auto"/>
    </w:pPr>
  </w:style>
  <w:style w:type="paragraph" w:styleId="af6">
    <w:name w:val="Subtitle"/>
    <w:basedOn w:val="a"/>
    <w:next w:val="a"/>
    <w:uiPriority w:val="11"/>
    <w:qFormat/>
    <w:pPr>
      <w:jc w:val="center"/>
    </w:pPr>
    <w:rPr>
      <w:rFonts w:eastAsia="Calibri"/>
      <w:color w:val="595959"/>
      <w:sz w:val="28"/>
      <w:szCs w:val="28"/>
    </w:rPr>
  </w:style>
  <w:style w:type="table" w:styleId="12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Revision"/>
    <w:hidden/>
    <w:uiPriority w:val="99"/>
    <w:semiHidden/>
    <w:rsid w:val="002104FA"/>
    <w:pPr>
      <w:widowControl/>
      <w:spacing w:after="0" w:line="240" w:lineRule="auto"/>
    </w:pPr>
  </w:style>
  <w:style w:type="table" w:styleId="TableGrid1" w:customStyle="1">
    <w:name w:val="Table Grid1"/>
    <w:basedOn w:val="a1"/>
    <w:next w:val="ad"/>
    <w:uiPriority w:val="39"/>
    <w:rsid w:val="002104FA"/>
    <w:pPr>
      <w:widowControl/>
      <w:spacing w:after="0" w:line="240" w:lineRule="auto"/>
    </w:pPr>
    <w:rPr>
      <w:rFonts w:asciiTheme="minorHAnsi" w:hAnsiTheme="minorHAnsi" w:cstheme="minorBidi"/>
      <w:kern w:val="2"/>
      <w:lang w:val="en-US" w:eastAsia="zh-TW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a1"/>
    <w:next w:val="ad"/>
    <w:uiPriority w:val="39"/>
    <w:rsid w:val="002104FA"/>
    <w:pPr>
      <w:widowControl/>
      <w:spacing w:after="0" w:line="240" w:lineRule="auto"/>
    </w:pPr>
    <w:rPr>
      <w:rFonts w:asciiTheme="minorHAnsi" w:hAnsiTheme="minorHAnsi" w:cstheme="minorBidi"/>
      <w:kern w:val="2"/>
      <w:lang w:val="en-US" w:eastAsia="zh-TW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8">
    <w:name w:val="Unresolved Mention"/>
    <w:basedOn w:val="a0"/>
    <w:uiPriority w:val="99"/>
    <w:semiHidden/>
    <w:unhideWhenUsed/>
    <w:rsid w:val="0093563C"/>
    <w:rPr>
      <w:color w:val="605E5C"/>
      <w:shd w:val="clear" w:color="auto" w:fill="E1DFDD"/>
    </w:rPr>
  </w:style>
  <w:style w:type="paragraph" w:styleId="13" w:customStyle="1">
    <w:name w:val="內文1"/>
    <w:basedOn w:val="a"/>
    <w:pPr>
      <w:widowControl/>
      <w:spacing w:line="276" w:lineRule="auto"/>
    </w:pPr>
    <w:rPr>
      <w:kern w:val="2"/>
      <w:lang w:val="en-GB"/>
      <w14:ligatures w14:val="standardContextual"/>
    </w:rPr>
  </w:style>
  <w:style w:type="paragraph" w:styleId="21" w:customStyle="1">
    <w:name w:val="內文2"/>
    <w:basedOn w:val="a"/>
    <w:pPr>
      <w:widowControl/>
      <w:spacing w:line="276" w:lineRule="auto"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police.gov.hk/ppp_tc/01_about_us/cp_ye.html" TargetMode="External" Id="rId13" /><Relationship Type="http://schemas.openxmlformats.org/officeDocument/2006/relationships/hyperlink" Target="https://www.police.gov.hk/info/ebook/fiib/2024/01/index.html" TargetMode="Externa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hyperlink" Target="https://www.youtube.com/@HKPChannel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www.police.gov.hk/info/ebook/fiib/2024/01/index.html" TargetMode="External" Id="rId12" /><Relationship Type="http://schemas.openxmlformats.org/officeDocument/2006/relationships/hyperlink" Target="https://www.adcc.gov.hk/zh-hk/alerts-detail/alerts-1444920524978323458.html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youtube.com/watch?v=QNAEFxUdDBI" TargetMode="External" Id="rId16" /><Relationship Type="http://schemas.openxmlformats.org/officeDocument/2006/relationships/hyperlink" Target="https://www.police.gov.hk/offbeat120/cybersecurity/74_what-is-fraud-offense.html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youtu.be/zMWuC2SbB3U?si=mzsbHWu8Q2X2dP_Y" TargetMode="External" Id="rId11" /><Relationship Type="http://schemas.openxmlformats.org/officeDocument/2006/relationships/header" Target="header1.xml" Id="rId24" /><Relationship Type="http://schemas.openxmlformats.org/officeDocument/2006/relationships/numbering" Target="numbering.xml" Id="rId5" /><Relationship Type="http://schemas.openxmlformats.org/officeDocument/2006/relationships/hyperlink" Target="https://www.youtube.com/watch?v=qh3_6VfOHqA" TargetMode="External" Id="rId15" /><Relationship Type="http://schemas.openxmlformats.org/officeDocument/2006/relationships/hyperlink" Target="https://www.police.gov.hk/ppp_tc/04_crime_matters/aml.html" TargetMode="External" Id="rId23" /><Relationship Type="http://schemas.openxmlformats.org/officeDocument/2006/relationships/endnotes" Target="endnotes.xml" Id="rId10" /><Relationship Type="http://schemas.openxmlformats.org/officeDocument/2006/relationships/hyperlink" Target="https://www.police.gov.hk/info/ebook/fiib/2025/01/aml_booklet.pdf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youtube.com/watch?v=L_jyB6DsSpY" TargetMode="External" Id="rId14" /><Relationship Type="http://schemas.openxmlformats.org/officeDocument/2006/relationships/hyperlink" Target="https://www.youtube.com/watch?v=aG9_Z3b9ddI" TargetMode="External" Id="rId22" /><Relationship Type="http://schemas.openxmlformats.org/officeDocument/2006/relationships/footer" Target="footer.xml" Id="R8887f0aea74a487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8c49f2-5379-4d5d-acf4-af4e8a7754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F5ADDEC2E374FA5CEBCB6024AC3FC" ma:contentTypeVersion="19" ma:contentTypeDescription="Create a new document." ma:contentTypeScope="" ma:versionID="ab9b7b62db111241e8dcb75e0d20efc8">
  <xsd:schema xmlns:xsd="http://www.w3.org/2001/XMLSchema" xmlns:xs="http://www.w3.org/2001/XMLSchema" xmlns:p="http://schemas.microsoft.com/office/2006/metadata/properties" xmlns:ns3="188c49f2-5379-4d5d-acf4-af4e8a775441" xmlns:ns4="8d453106-3c60-4d7a-8a33-bf857dda8253" targetNamespace="http://schemas.microsoft.com/office/2006/metadata/properties" ma:root="true" ma:fieldsID="0c2ee431055f3c69a6920e07eccadf1e" ns3:_="" ns4:_="">
    <xsd:import namespace="188c49f2-5379-4d5d-acf4-af4e8a775441"/>
    <xsd:import namespace="8d453106-3c60-4d7a-8a33-bf857dda82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c49f2-5379-4d5d-acf4-af4e8a775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3106-3c60-4d7a-8a33-bf857dda8253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9r095AB4XoDgPVgF7kKEwyFrg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UKAjMyEh8KHQgHQhkKBUFyaWFsEhBBcmlhbCBVbmljb2RlIE1T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JgoCNDESIAoeCAdCGgoPVGltZXMgTmV3IFJvbWFuEgdHdW5nc3Vo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UKAjY5Eh8KHQgHQhkKBUFyaWFsEhBBcmlhbCBVbmljb2RlIE1TGiUKAjcwEh8KHQgHQhkKBUFyaWFsEhBBcmlhbCBVbmljb2RlIE1TGiUKAjcxEh8KHQgHQhkKBUFyaWFsEhBBcmlhbCBVbmljb2RlIE1TGiUKAjcyEh8KHQgHQhkKBUFyaWFsEhBBcmlhbCBVbmljb2RlIE1TOAByITFwYlRyaGlMWmZZTno0MzhtQjN4X0h6RzFWZGVCb3RyVQ==</go:docsCustomData>
</go:gDocsCustomXmlDataStorage>
</file>

<file path=customXml/itemProps1.xml><?xml version="1.0" encoding="utf-8"?>
<ds:datastoreItem xmlns:ds="http://schemas.openxmlformats.org/officeDocument/2006/customXml" ds:itemID="{A27E9BFB-3B40-4736-92DA-F6BF85221B4F}">
  <ds:schemaRefs>
    <ds:schemaRef ds:uri="http://schemas.microsoft.com/office/2006/metadata/properties"/>
    <ds:schemaRef ds:uri="http://schemas.microsoft.com/office/infopath/2007/PartnerControls"/>
    <ds:schemaRef ds:uri="188c49f2-5379-4d5d-acf4-af4e8a775441"/>
  </ds:schemaRefs>
</ds:datastoreItem>
</file>

<file path=customXml/itemProps2.xml><?xml version="1.0" encoding="utf-8"?>
<ds:datastoreItem xmlns:ds="http://schemas.openxmlformats.org/officeDocument/2006/customXml" ds:itemID="{F6CC0A54-F3EF-4237-838C-FF5904547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A3EE0-6701-40C1-991B-E9165E1B2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c49f2-5379-4d5d-acf4-af4e8a775441"/>
    <ds:schemaRef ds:uri="8d453106-3c60-4d7a-8a33-bf857dda8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yeung mei lun</dc:creator>
  <keywords/>
  <dc:description/>
  <lastModifiedBy>CHAN, Haley [SPFEO]</lastModifiedBy>
  <revision>10</revision>
  <dcterms:created xsi:type="dcterms:W3CDTF">2026-10-04T12:45:00.0000000Z</dcterms:created>
  <dcterms:modified xsi:type="dcterms:W3CDTF">2026-10-05T06:37:08.6188626Z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8dc3ff44-aca4-47c1-a270-1eddb6282d7e</vt:lpwstr>
  </property>
  <property fmtid="{D5CDD505-2E9C-101B-9397-08002B2CF9AE}" pid="3" name="ContentTypeId">
    <vt:lpwstr>0x01010063DF5ADDEC2E374FA5CEBCB6024AC3FC</vt:lpwstr>
  </property>
</Properties>
</file>